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64396" w14:textId="77777777" w:rsidR="00300EFA" w:rsidRDefault="00300EFA"/>
    <w:p w14:paraId="19CB941B" w14:textId="77777777" w:rsidR="00300EFA" w:rsidRDefault="00300EFA"/>
    <w:p w14:paraId="31FD95A5" w14:textId="77777777" w:rsidR="00300EFA" w:rsidRDefault="00300EFA"/>
    <w:p w14:paraId="6862A502" w14:textId="77777777" w:rsidR="00D651CA" w:rsidRDefault="00000000" w:rsidP="00C45C2B">
      <w:pPr>
        <w:jc w:val="center"/>
        <w:rPr>
          <w:b/>
          <w:bCs/>
          <w:color w:val="2E74B5" w:themeColor="accent1" w:themeShade="BF"/>
          <w:sz w:val="96"/>
          <w:szCs w:val="96"/>
          <w:u w:val="single"/>
        </w:rPr>
      </w:pPr>
      <w:bookmarkStart w:id="0" w:name="_Ref167270683"/>
      <w:bookmarkStart w:id="1" w:name="_Toc167271779"/>
      <w:r w:rsidRPr="009E2F8D">
        <w:rPr>
          <w:rFonts w:ascii="Calibri" w:hAnsi="Calibri" w:cs="Calibri"/>
          <w:b/>
          <w:bCs/>
          <w:noProof/>
          <w:color w:val="2E74B5" w:themeColor="accent1" w:themeShade="BF"/>
          <w:sz w:val="96"/>
          <w:szCs w:val="96"/>
          <w:u w:val="single"/>
        </w:rPr>
        <w:drawing>
          <wp:anchor distT="0" distB="0" distL="114300" distR="114300" simplePos="0" relativeHeight="251659264" behindDoc="1" locked="0" layoutInCell="1" allowOverlap="1" wp14:anchorId="4097B62B" wp14:editId="17345AEE">
            <wp:simplePos x="0" y="0"/>
            <wp:positionH relativeFrom="margin">
              <wp:align>center</wp:align>
            </wp:positionH>
            <wp:positionV relativeFrom="page">
              <wp:align>top</wp:align>
            </wp:positionV>
            <wp:extent cx="3476208" cy="1580939"/>
            <wp:effectExtent l="0" t="0" r="0" b="635"/>
            <wp:wrapTopAndBottom/>
            <wp:docPr id="1241276715" name="Obrázok 2" descr="Obrázok, na ktorom je text, logo, písmo,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76715" name="Obrázok 2" descr="Obrázok, na ktorom je text, logo, písmo, grafika"/>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6208" cy="1580939"/>
                    </a:xfrm>
                    <a:prstGeom prst="rect">
                      <a:avLst/>
                    </a:prstGeom>
                  </pic:spPr>
                </pic:pic>
              </a:graphicData>
            </a:graphic>
            <wp14:sizeRelH relativeFrom="page">
              <wp14:pctWidth>0</wp14:pctWidth>
            </wp14:sizeRelH>
            <wp14:sizeRelV relativeFrom="page">
              <wp14:pctHeight>0</wp14:pctHeight>
            </wp14:sizeRelV>
          </wp:anchor>
        </w:drawing>
      </w:r>
      <w:r w:rsidRPr="009E2F8D">
        <w:rPr>
          <w:b/>
          <w:bCs/>
          <w:color w:val="2E74B5" w:themeColor="accent1" w:themeShade="BF"/>
          <w:sz w:val="96"/>
          <w:szCs w:val="96"/>
          <w:u w:val="single"/>
        </w:rPr>
        <w:t>User manual</w:t>
      </w:r>
      <w:bookmarkEnd w:id="0"/>
      <w:bookmarkEnd w:id="1"/>
    </w:p>
    <w:p w14:paraId="2B61198E" w14:textId="77777777" w:rsidR="00300EFA" w:rsidRDefault="00300EFA" w:rsidP="00300EFA"/>
    <w:p w14:paraId="471E13E2" w14:textId="77777777" w:rsidR="00300EFA" w:rsidRDefault="00300EFA" w:rsidP="00300EFA"/>
    <w:p w14:paraId="67EDA0E3" w14:textId="77777777" w:rsidR="00D651CA" w:rsidRDefault="00000000">
      <w:r>
        <w:rPr>
          <w:rFonts w:ascii="Calibri" w:hAnsi="Calibri" w:cs="Calibri"/>
          <w:noProof/>
          <w:color w:val="232323"/>
          <w:w w:val="95"/>
          <w:sz w:val="29"/>
        </w:rPr>
        <w:drawing>
          <wp:anchor distT="0" distB="0" distL="114300" distR="114300" simplePos="0" relativeHeight="251661312" behindDoc="1" locked="0" layoutInCell="1" allowOverlap="1" wp14:anchorId="4E9115A1" wp14:editId="2EF7B208">
            <wp:simplePos x="0" y="0"/>
            <wp:positionH relativeFrom="margin">
              <wp:align>center</wp:align>
            </wp:positionH>
            <wp:positionV relativeFrom="paragraph">
              <wp:posOffset>10160</wp:posOffset>
            </wp:positionV>
            <wp:extent cx="3466465" cy="3015591"/>
            <wp:effectExtent l="0" t="0" r="635" b="0"/>
            <wp:wrapNone/>
            <wp:docPr id="380756253" name="Obrázok 1" descr="Obrázok, na ktorom je text, písmo, logo,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56253" name="Obrázok 1" descr="Obrázok, na ktorom je text, písmo, logo, grafika"/>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6465" cy="3015591"/>
                    </a:xfrm>
                    <a:prstGeom prst="rect">
                      <a:avLst/>
                    </a:prstGeom>
                  </pic:spPr>
                </pic:pic>
              </a:graphicData>
            </a:graphic>
            <wp14:sizeRelH relativeFrom="margin">
              <wp14:pctWidth>0</wp14:pctWidth>
            </wp14:sizeRelH>
            <wp14:sizeRelV relativeFrom="margin">
              <wp14:pctHeight>0</wp14:pctHeight>
            </wp14:sizeRelV>
          </wp:anchor>
        </w:drawing>
      </w:r>
    </w:p>
    <w:p w14:paraId="224211DD" w14:textId="77777777" w:rsidR="00300EFA" w:rsidRDefault="00300EFA" w:rsidP="00300EFA">
      <w:pPr>
        <w:tabs>
          <w:tab w:val="left" w:pos="3585"/>
        </w:tabs>
      </w:pPr>
      <w:r>
        <w:tab/>
      </w:r>
    </w:p>
    <w:p w14:paraId="5BB40641" w14:textId="77777777" w:rsidR="00300EFA" w:rsidRPr="00300EFA" w:rsidRDefault="00300EFA" w:rsidP="00300EFA"/>
    <w:p w14:paraId="2460C395" w14:textId="77777777" w:rsidR="00300EFA" w:rsidRPr="00300EFA" w:rsidRDefault="00300EFA" w:rsidP="00300EFA"/>
    <w:p w14:paraId="2F3BE80C" w14:textId="77777777" w:rsidR="00300EFA" w:rsidRPr="00300EFA" w:rsidRDefault="00300EFA" w:rsidP="00300EFA"/>
    <w:p w14:paraId="2841E1B0" w14:textId="77777777" w:rsidR="00300EFA" w:rsidRPr="00300EFA" w:rsidRDefault="00300EFA" w:rsidP="00300EFA"/>
    <w:p w14:paraId="027BE1CD" w14:textId="77777777" w:rsidR="00300EFA" w:rsidRPr="00300EFA" w:rsidRDefault="00300EFA" w:rsidP="00300EFA"/>
    <w:p w14:paraId="6592262D" w14:textId="77777777" w:rsidR="00300EFA" w:rsidRPr="00300EFA" w:rsidRDefault="00300EFA" w:rsidP="00300EFA"/>
    <w:p w14:paraId="32CF68BD" w14:textId="77777777" w:rsidR="00300EFA" w:rsidRPr="00300EFA" w:rsidRDefault="00300EFA" w:rsidP="00300EFA"/>
    <w:p w14:paraId="59F1E3B7" w14:textId="77777777" w:rsidR="00300EFA" w:rsidRPr="00300EFA" w:rsidRDefault="00300EFA" w:rsidP="00300EFA"/>
    <w:p w14:paraId="2FB9C124" w14:textId="77777777" w:rsidR="00300EFA" w:rsidRPr="00300EFA" w:rsidRDefault="00300EFA" w:rsidP="00300EFA"/>
    <w:p w14:paraId="04335DDF" w14:textId="77777777" w:rsidR="00300EFA" w:rsidRDefault="00300EFA" w:rsidP="00300EFA"/>
    <w:p w14:paraId="41A4D4AE" w14:textId="77777777" w:rsidR="00300EFA" w:rsidRDefault="00300EFA" w:rsidP="00300EFA">
      <w:pPr>
        <w:tabs>
          <w:tab w:val="left" w:pos="975"/>
        </w:tabs>
      </w:pPr>
    </w:p>
    <w:p w14:paraId="6B7FF88A" w14:textId="77777777" w:rsidR="00D651CA" w:rsidRDefault="00000000">
      <w:pPr>
        <w:tabs>
          <w:tab w:val="left" w:pos="975"/>
        </w:tabs>
        <w:jc w:val="center"/>
        <w:rPr>
          <w:sz w:val="36"/>
          <w:szCs w:val="36"/>
        </w:rPr>
      </w:pPr>
      <w:r w:rsidRPr="00300EFA">
        <w:rPr>
          <w:sz w:val="36"/>
          <w:szCs w:val="36"/>
        </w:rPr>
        <w:t>Please read these instructions carefully before use.</w:t>
      </w:r>
    </w:p>
    <w:p w14:paraId="276EC477" w14:textId="77777777" w:rsidR="00300EFA" w:rsidRDefault="00300EFA" w:rsidP="00300EFA">
      <w:pPr>
        <w:tabs>
          <w:tab w:val="left" w:pos="975"/>
        </w:tabs>
        <w:jc w:val="center"/>
        <w:rPr>
          <w:sz w:val="36"/>
          <w:szCs w:val="36"/>
        </w:rPr>
      </w:pPr>
    </w:p>
    <w:p w14:paraId="5F73C64C" w14:textId="77777777" w:rsidR="00300EFA" w:rsidRDefault="00300EFA">
      <w:pPr>
        <w:rPr>
          <w:sz w:val="36"/>
          <w:szCs w:val="36"/>
        </w:rPr>
      </w:pPr>
      <w:r>
        <w:rPr>
          <w:sz w:val="36"/>
          <w:szCs w:val="36"/>
        </w:rPr>
        <w:br w:type="page"/>
      </w:r>
    </w:p>
    <w:p w14:paraId="778B2CDE" w14:textId="77777777" w:rsidR="00D651CA" w:rsidRDefault="00000000">
      <w:pPr>
        <w:rPr>
          <w:b/>
          <w:bCs/>
          <w:color w:val="2E74B5" w:themeColor="accent1" w:themeShade="BF"/>
          <w:sz w:val="40"/>
          <w:szCs w:val="40"/>
          <w:u w:val="single"/>
        </w:rPr>
      </w:pPr>
      <w:bookmarkStart w:id="2" w:name="_Toc167271780"/>
      <w:r w:rsidRPr="009E2F8D">
        <w:rPr>
          <w:b/>
          <w:bCs/>
          <w:color w:val="2E74B5" w:themeColor="accent1" w:themeShade="BF"/>
          <w:sz w:val="40"/>
          <w:szCs w:val="40"/>
          <w:u w:val="single"/>
        </w:rPr>
        <w:lastRenderedPageBreak/>
        <w:t>Catalogue</w:t>
      </w:r>
      <w:bookmarkEnd w:id="2"/>
    </w:p>
    <w:sdt>
      <w:sdtPr>
        <w:rPr>
          <w:rFonts w:eastAsiaTheme="minorHAnsi" w:cstheme="minorBidi"/>
          <w:kern w:val="2"/>
          <w:lang w:eastAsia="en-US"/>
          <w14:ligatures w14:val="standardContextual"/>
        </w:rPr>
        <w:id w:val="-62804575"/>
        <w:docPartObj>
          <w:docPartGallery w:val="Table of Contents"/>
          <w:docPartUnique/>
        </w:docPartObj>
      </w:sdtPr>
      <w:sdtEndPr>
        <w:rPr>
          <w:b/>
          <w:bCs/>
        </w:rPr>
      </w:sdtEndPr>
      <w:sdtContent>
        <w:p w14:paraId="314549FE" w14:textId="77777777" w:rsidR="00D651CA" w:rsidRDefault="00A66B90">
          <w:pPr>
            <w:pStyle w:val="Obsah1"/>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68296753" w:history="1">
            <w:r w:rsidR="00717EB2" w:rsidRPr="00E0247D">
              <w:rPr>
                <w:rStyle w:val="Hypertextovprepojenie"/>
                <w:noProof/>
              </w:rPr>
              <w:t>Product Features</w:t>
            </w:r>
            <w:r w:rsidR="00717EB2">
              <w:rPr>
                <w:noProof/>
                <w:webHidden/>
              </w:rPr>
              <w:tab/>
            </w:r>
            <w:r w:rsidR="00717EB2">
              <w:rPr>
                <w:noProof/>
                <w:webHidden/>
              </w:rPr>
              <w:fldChar w:fldCharType="begin"/>
            </w:r>
            <w:r w:rsidR="00717EB2">
              <w:rPr>
                <w:noProof/>
                <w:webHidden/>
              </w:rPr>
              <w:instrText xml:space="preserve"> PAGEREF _Toc168296753 \h </w:instrText>
            </w:r>
            <w:r w:rsidR="00717EB2">
              <w:rPr>
                <w:noProof/>
                <w:webHidden/>
              </w:rPr>
            </w:r>
            <w:r w:rsidR="00717EB2">
              <w:rPr>
                <w:noProof/>
                <w:webHidden/>
              </w:rPr>
              <w:fldChar w:fldCharType="separate"/>
            </w:r>
            <w:r w:rsidR="00717EB2">
              <w:rPr>
                <w:noProof/>
                <w:webHidden/>
              </w:rPr>
              <w:t>2</w:t>
            </w:r>
            <w:r w:rsidR="00717EB2">
              <w:rPr>
                <w:noProof/>
                <w:webHidden/>
              </w:rPr>
              <w:fldChar w:fldCharType="end"/>
            </w:r>
          </w:hyperlink>
        </w:p>
        <w:p w14:paraId="4A346D2A"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54" w:history="1">
            <w:r w:rsidR="00717EB2" w:rsidRPr="00E0247D">
              <w:rPr>
                <w:rStyle w:val="Hypertextovprepojenie"/>
                <w:noProof/>
              </w:rPr>
              <w:t>Before use</w:t>
            </w:r>
            <w:r w:rsidR="00717EB2">
              <w:rPr>
                <w:noProof/>
                <w:webHidden/>
              </w:rPr>
              <w:tab/>
            </w:r>
            <w:r w:rsidR="00717EB2">
              <w:rPr>
                <w:noProof/>
                <w:webHidden/>
              </w:rPr>
              <w:fldChar w:fldCharType="begin"/>
            </w:r>
            <w:r w:rsidR="00717EB2">
              <w:rPr>
                <w:noProof/>
                <w:webHidden/>
              </w:rPr>
              <w:instrText xml:space="preserve"> PAGEREF _Toc168296754 \h </w:instrText>
            </w:r>
            <w:r w:rsidR="00717EB2">
              <w:rPr>
                <w:noProof/>
                <w:webHidden/>
              </w:rPr>
            </w:r>
            <w:r w:rsidR="00717EB2">
              <w:rPr>
                <w:noProof/>
                <w:webHidden/>
              </w:rPr>
              <w:fldChar w:fldCharType="separate"/>
            </w:r>
            <w:r w:rsidR="00717EB2">
              <w:rPr>
                <w:noProof/>
                <w:webHidden/>
              </w:rPr>
              <w:t>2</w:t>
            </w:r>
            <w:r w:rsidR="00717EB2">
              <w:rPr>
                <w:noProof/>
                <w:webHidden/>
              </w:rPr>
              <w:fldChar w:fldCharType="end"/>
            </w:r>
          </w:hyperlink>
        </w:p>
        <w:p w14:paraId="584CC091"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55" w:history="1">
            <w:r w:rsidR="00717EB2" w:rsidRPr="00E0247D">
              <w:rPr>
                <w:rStyle w:val="Hypertextovprepojenie"/>
                <w:noProof/>
              </w:rPr>
              <w:t>Settings</w:t>
            </w:r>
            <w:r w:rsidR="00717EB2">
              <w:rPr>
                <w:noProof/>
                <w:webHidden/>
              </w:rPr>
              <w:tab/>
            </w:r>
            <w:r w:rsidR="00717EB2">
              <w:rPr>
                <w:noProof/>
                <w:webHidden/>
              </w:rPr>
              <w:fldChar w:fldCharType="begin"/>
            </w:r>
            <w:r w:rsidR="00717EB2">
              <w:rPr>
                <w:noProof/>
                <w:webHidden/>
              </w:rPr>
              <w:instrText xml:space="preserve"> PAGEREF _Toc168296755 \h </w:instrText>
            </w:r>
            <w:r w:rsidR="00717EB2">
              <w:rPr>
                <w:noProof/>
                <w:webHidden/>
              </w:rPr>
            </w:r>
            <w:r w:rsidR="00717EB2">
              <w:rPr>
                <w:noProof/>
                <w:webHidden/>
              </w:rPr>
              <w:fldChar w:fldCharType="separate"/>
            </w:r>
            <w:r w:rsidR="00717EB2">
              <w:rPr>
                <w:noProof/>
                <w:webHidden/>
              </w:rPr>
              <w:t>2</w:t>
            </w:r>
            <w:r w:rsidR="00717EB2">
              <w:rPr>
                <w:noProof/>
                <w:webHidden/>
              </w:rPr>
              <w:fldChar w:fldCharType="end"/>
            </w:r>
          </w:hyperlink>
        </w:p>
        <w:p w14:paraId="1384727D"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56" w:history="1">
            <w:r w:rsidR="00717EB2" w:rsidRPr="00E0247D">
              <w:rPr>
                <w:rStyle w:val="Hypertextovprepojenie"/>
                <w:noProof/>
              </w:rPr>
              <w:t>Wifi connection</w:t>
            </w:r>
            <w:r w:rsidR="00717EB2">
              <w:rPr>
                <w:noProof/>
                <w:webHidden/>
              </w:rPr>
              <w:tab/>
            </w:r>
            <w:r w:rsidR="00717EB2">
              <w:rPr>
                <w:noProof/>
                <w:webHidden/>
              </w:rPr>
              <w:fldChar w:fldCharType="begin"/>
            </w:r>
            <w:r w:rsidR="00717EB2">
              <w:rPr>
                <w:noProof/>
                <w:webHidden/>
              </w:rPr>
              <w:instrText xml:space="preserve"> PAGEREF _Toc168296756 \h </w:instrText>
            </w:r>
            <w:r w:rsidR="00717EB2">
              <w:rPr>
                <w:noProof/>
                <w:webHidden/>
              </w:rPr>
            </w:r>
            <w:r w:rsidR="00717EB2">
              <w:rPr>
                <w:noProof/>
                <w:webHidden/>
              </w:rPr>
              <w:fldChar w:fldCharType="separate"/>
            </w:r>
            <w:r w:rsidR="00717EB2">
              <w:rPr>
                <w:noProof/>
                <w:webHidden/>
              </w:rPr>
              <w:t>3</w:t>
            </w:r>
            <w:r w:rsidR="00717EB2">
              <w:rPr>
                <w:noProof/>
                <w:webHidden/>
              </w:rPr>
              <w:fldChar w:fldCharType="end"/>
            </w:r>
          </w:hyperlink>
        </w:p>
        <w:p w14:paraId="5B28E9E5"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57" w:history="1">
            <w:r w:rsidR="00717EB2" w:rsidRPr="00E0247D">
              <w:rPr>
                <w:rStyle w:val="Hypertextovprepojenie"/>
                <w:noProof/>
              </w:rPr>
              <w:t>Steps to connect Wifi:</w:t>
            </w:r>
            <w:r w:rsidR="00717EB2">
              <w:rPr>
                <w:noProof/>
                <w:webHidden/>
              </w:rPr>
              <w:tab/>
            </w:r>
            <w:r w:rsidR="00717EB2">
              <w:rPr>
                <w:noProof/>
                <w:webHidden/>
              </w:rPr>
              <w:fldChar w:fldCharType="begin"/>
            </w:r>
            <w:r w:rsidR="00717EB2">
              <w:rPr>
                <w:noProof/>
                <w:webHidden/>
              </w:rPr>
              <w:instrText xml:space="preserve"> PAGEREF _Toc168296757 \h </w:instrText>
            </w:r>
            <w:r w:rsidR="00717EB2">
              <w:rPr>
                <w:noProof/>
                <w:webHidden/>
              </w:rPr>
            </w:r>
            <w:r w:rsidR="00717EB2">
              <w:rPr>
                <w:noProof/>
                <w:webHidden/>
              </w:rPr>
              <w:fldChar w:fldCharType="separate"/>
            </w:r>
            <w:r w:rsidR="00717EB2">
              <w:rPr>
                <w:noProof/>
                <w:webHidden/>
              </w:rPr>
              <w:t>3</w:t>
            </w:r>
            <w:r w:rsidR="00717EB2">
              <w:rPr>
                <w:noProof/>
                <w:webHidden/>
              </w:rPr>
              <w:fldChar w:fldCharType="end"/>
            </w:r>
          </w:hyperlink>
        </w:p>
        <w:p w14:paraId="4BA1D0C8"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58" w:history="1">
            <w:r w:rsidR="00717EB2" w:rsidRPr="00E0247D">
              <w:rPr>
                <w:rStyle w:val="Hypertextovprepojenie"/>
                <w:noProof/>
              </w:rPr>
              <w:t>Setting the system language</w:t>
            </w:r>
            <w:r w:rsidR="00717EB2">
              <w:rPr>
                <w:noProof/>
                <w:webHidden/>
              </w:rPr>
              <w:tab/>
            </w:r>
            <w:r w:rsidR="00717EB2">
              <w:rPr>
                <w:noProof/>
                <w:webHidden/>
              </w:rPr>
              <w:fldChar w:fldCharType="begin"/>
            </w:r>
            <w:r w:rsidR="00717EB2">
              <w:rPr>
                <w:noProof/>
                <w:webHidden/>
              </w:rPr>
              <w:instrText xml:space="preserve"> PAGEREF _Toc168296758 \h </w:instrText>
            </w:r>
            <w:r w:rsidR="00717EB2">
              <w:rPr>
                <w:noProof/>
                <w:webHidden/>
              </w:rPr>
            </w:r>
            <w:r w:rsidR="00717EB2">
              <w:rPr>
                <w:noProof/>
                <w:webHidden/>
              </w:rPr>
              <w:fldChar w:fldCharType="separate"/>
            </w:r>
            <w:r w:rsidR="00717EB2">
              <w:rPr>
                <w:noProof/>
                <w:webHidden/>
              </w:rPr>
              <w:t>4</w:t>
            </w:r>
            <w:r w:rsidR="00717EB2">
              <w:rPr>
                <w:noProof/>
                <w:webHidden/>
              </w:rPr>
              <w:fldChar w:fldCharType="end"/>
            </w:r>
          </w:hyperlink>
        </w:p>
        <w:p w14:paraId="19D3534A"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59" w:history="1">
            <w:r w:rsidR="00717EB2" w:rsidRPr="00E0247D">
              <w:rPr>
                <w:rStyle w:val="Hypertextovprepojenie"/>
                <w:noProof/>
              </w:rPr>
              <w:t>Main functions</w:t>
            </w:r>
            <w:r w:rsidR="00717EB2">
              <w:rPr>
                <w:noProof/>
                <w:webHidden/>
              </w:rPr>
              <w:tab/>
            </w:r>
            <w:r w:rsidR="00717EB2">
              <w:rPr>
                <w:noProof/>
                <w:webHidden/>
              </w:rPr>
              <w:fldChar w:fldCharType="begin"/>
            </w:r>
            <w:r w:rsidR="00717EB2">
              <w:rPr>
                <w:noProof/>
                <w:webHidden/>
              </w:rPr>
              <w:instrText xml:space="preserve"> PAGEREF _Toc168296759 \h </w:instrText>
            </w:r>
            <w:r w:rsidR="00717EB2">
              <w:rPr>
                <w:noProof/>
                <w:webHidden/>
              </w:rPr>
            </w:r>
            <w:r w:rsidR="00717EB2">
              <w:rPr>
                <w:noProof/>
                <w:webHidden/>
              </w:rPr>
              <w:fldChar w:fldCharType="separate"/>
            </w:r>
            <w:r w:rsidR="00717EB2">
              <w:rPr>
                <w:noProof/>
                <w:webHidden/>
              </w:rPr>
              <w:t>4</w:t>
            </w:r>
            <w:r w:rsidR="00717EB2">
              <w:rPr>
                <w:noProof/>
                <w:webHidden/>
              </w:rPr>
              <w:fldChar w:fldCharType="end"/>
            </w:r>
          </w:hyperlink>
        </w:p>
        <w:p w14:paraId="5B2EEE0F"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0" w:history="1">
            <w:r w:rsidR="00717EB2" w:rsidRPr="00E0247D">
              <w:rPr>
                <w:rStyle w:val="Hypertextovprepojenie"/>
                <w:noProof/>
              </w:rPr>
              <w:t>Online translation</w:t>
            </w:r>
            <w:r w:rsidR="00717EB2">
              <w:rPr>
                <w:noProof/>
                <w:webHidden/>
              </w:rPr>
              <w:tab/>
            </w:r>
            <w:r w:rsidR="00717EB2">
              <w:rPr>
                <w:noProof/>
                <w:webHidden/>
              </w:rPr>
              <w:fldChar w:fldCharType="begin"/>
            </w:r>
            <w:r w:rsidR="00717EB2">
              <w:rPr>
                <w:noProof/>
                <w:webHidden/>
              </w:rPr>
              <w:instrText xml:space="preserve"> PAGEREF _Toc168296760 \h </w:instrText>
            </w:r>
            <w:r w:rsidR="00717EB2">
              <w:rPr>
                <w:noProof/>
                <w:webHidden/>
              </w:rPr>
            </w:r>
            <w:r w:rsidR="00717EB2">
              <w:rPr>
                <w:noProof/>
                <w:webHidden/>
              </w:rPr>
              <w:fldChar w:fldCharType="separate"/>
            </w:r>
            <w:r w:rsidR="00717EB2">
              <w:rPr>
                <w:noProof/>
                <w:webHidden/>
              </w:rPr>
              <w:t>4</w:t>
            </w:r>
            <w:r w:rsidR="00717EB2">
              <w:rPr>
                <w:noProof/>
                <w:webHidden/>
              </w:rPr>
              <w:fldChar w:fldCharType="end"/>
            </w:r>
          </w:hyperlink>
        </w:p>
        <w:p w14:paraId="326FADC9"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1" w:history="1">
            <w:r w:rsidR="00717EB2" w:rsidRPr="00E0247D">
              <w:rPr>
                <w:rStyle w:val="Hypertextovprepojenie"/>
                <w:noProof/>
              </w:rPr>
              <w:t>Offline Translation</w:t>
            </w:r>
            <w:r w:rsidR="00717EB2">
              <w:rPr>
                <w:noProof/>
                <w:webHidden/>
              </w:rPr>
              <w:tab/>
            </w:r>
            <w:r w:rsidR="00717EB2">
              <w:rPr>
                <w:noProof/>
                <w:webHidden/>
              </w:rPr>
              <w:fldChar w:fldCharType="begin"/>
            </w:r>
            <w:r w:rsidR="00717EB2">
              <w:rPr>
                <w:noProof/>
                <w:webHidden/>
              </w:rPr>
              <w:instrText xml:space="preserve"> PAGEREF _Toc168296761 \h </w:instrText>
            </w:r>
            <w:r w:rsidR="00717EB2">
              <w:rPr>
                <w:noProof/>
                <w:webHidden/>
              </w:rPr>
            </w:r>
            <w:r w:rsidR="00717EB2">
              <w:rPr>
                <w:noProof/>
                <w:webHidden/>
              </w:rPr>
              <w:fldChar w:fldCharType="separate"/>
            </w:r>
            <w:r w:rsidR="00717EB2">
              <w:rPr>
                <w:noProof/>
                <w:webHidden/>
              </w:rPr>
              <w:t>5</w:t>
            </w:r>
            <w:r w:rsidR="00717EB2">
              <w:rPr>
                <w:noProof/>
                <w:webHidden/>
              </w:rPr>
              <w:fldChar w:fldCharType="end"/>
            </w:r>
          </w:hyperlink>
        </w:p>
        <w:p w14:paraId="016AC6EC" w14:textId="710C8542" w:rsidR="00D651CA" w:rsidRDefault="00000000">
          <w:pPr>
            <w:pStyle w:val="Obsah2"/>
            <w:tabs>
              <w:tab w:val="right" w:leader="dot" w:pos="9062"/>
            </w:tabs>
            <w:rPr>
              <w:rFonts w:cstheme="minorBidi"/>
              <w:noProof/>
              <w:kern w:val="2"/>
              <w:sz w:val="24"/>
              <w:szCs w:val="24"/>
              <w14:ligatures w14:val="standardContextual"/>
            </w:rPr>
          </w:pPr>
          <w:hyperlink w:anchor="_Toc168296762" w:history="1">
            <w:r w:rsidR="00717EB2" w:rsidRPr="00E0247D">
              <w:rPr>
                <w:rStyle w:val="Hypertextovprepojenie"/>
                <w:noProof/>
              </w:rPr>
              <w:t>Translation of a record</w:t>
            </w:r>
            <w:r w:rsidR="00717EB2">
              <w:rPr>
                <w:noProof/>
                <w:webHidden/>
              </w:rPr>
              <w:tab/>
            </w:r>
            <w:r w:rsidR="00717EB2">
              <w:rPr>
                <w:noProof/>
                <w:webHidden/>
              </w:rPr>
              <w:fldChar w:fldCharType="begin"/>
            </w:r>
            <w:r w:rsidR="00717EB2">
              <w:rPr>
                <w:noProof/>
                <w:webHidden/>
              </w:rPr>
              <w:instrText xml:space="preserve"> PAGEREF _Toc168296762 \h </w:instrText>
            </w:r>
            <w:r w:rsidR="00717EB2">
              <w:rPr>
                <w:noProof/>
                <w:webHidden/>
              </w:rPr>
            </w:r>
            <w:r w:rsidR="00717EB2">
              <w:rPr>
                <w:noProof/>
                <w:webHidden/>
              </w:rPr>
              <w:fldChar w:fldCharType="separate"/>
            </w:r>
            <w:r w:rsidR="00717EB2">
              <w:rPr>
                <w:noProof/>
                <w:webHidden/>
              </w:rPr>
              <w:t>5</w:t>
            </w:r>
            <w:r w:rsidR="00717EB2">
              <w:rPr>
                <w:noProof/>
                <w:webHidden/>
              </w:rPr>
              <w:fldChar w:fldCharType="end"/>
            </w:r>
          </w:hyperlink>
        </w:p>
        <w:p w14:paraId="785E0979"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3" w:history="1">
            <w:r w:rsidR="00717EB2" w:rsidRPr="00E0247D">
              <w:rPr>
                <w:rStyle w:val="Hypertextovprepojenie"/>
                <w:noProof/>
              </w:rPr>
              <w:t>Image translation</w:t>
            </w:r>
            <w:r w:rsidR="00717EB2">
              <w:rPr>
                <w:noProof/>
                <w:webHidden/>
              </w:rPr>
              <w:tab/>
            </w:r>
            <w:r w:rsidR="00717EB2">
              <w:rPr>
                <w:noProof/>
                <w:webHidden/>
              </w:rPr>
              <w:fldChar w:fldCharType="begin"/>
            </w:r>
            <w:r w:rsidR="00717EB2">
              <w:rPr>
                <w:noProof/>
                <w:webHidden/>
              </w:rPr>
              <w:instrText xml:space="preserve"> PAGEREF _Toc168296763 \h </w:instrText>
            </w:r>
            <w:r w:rsidR="00717EB2">
              <w:rPr>
                <w:noProof/>
                <w:webHidden/>
              </w:rPr>
            </w:r>
            <w:r w:rsidR="00717EB2">
              <w:rPr>
                <w:noProof/>
                <w:webHidden/>
              </w:rPr>
              <w:fldChar w:fldCharType="separate"/>
            </w:r>
            <w:r w:rsidR="00717EB2">
              <w:rPr>
                <w:noProof/>
                <w:webHidden/>
              </w:rPr>
              <w:t>6</w:t>
            </w:r>
            <w:r w:rsidR="00717EB2">
              <w:rPr>
                <w:noProof/>
                <w:webHidden/>
              </w:rPr>
              <w:fldChar w:fldCharType="end"/>
            </w:r>
          </w:hyperlink>
        </w:p>
        <w:p w14:paraId="4A9E5A92"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4" w:history="1">
            <w:r w:rsidR="00717EB2" w:rsidRPr="00E0247D">
              <w:rPr>
                <w:rStyle w:val="Hypertextovprepojenie"/>
                <w:noProof/>
              </w:rPr>
              <w:t>Group translation</w:t>
            </w:r>
            <w:r w:rsidR="00717EB2">
              <w:rPr>
                <w:noProof/>
                <w:webHidden/>
              </w:rPr>
              <w:tab/>
            </w:r>
            <w:r w:rsidR="00717EB2">
              <w:rPr>
                <w:noProof/>
                <w:webHidden/>
              </w:rPr>
              <w:fldChar w:fldCharType="begin"/>
            </w:r>
            <w:r w:rsidR="00717EB2">
              <w:rPr>
                <w:noProof/>
                <w:webHidden/>
              </w:rPr>
              <w:instrText xml:space="preserve"> PAGEREF _Toc168296764 \h </w:instrText>
            </w:r>
            <w:r w:rsidR="00717EB2">
              <w:rPr>
                <w:noProof/>
                <w:webHidden/>
              </w:rPr>
            </w:r>
            <w:r w:rsidR="00717EB2">
              <w:rPr>
                <w:noProof/>
                <w:webHidden/>
              </w:rPr>
              <w:fldChar w:fldCharType="separate"/>
            </w:r>
            <w:r w:rsidR="00717EB2">
              <w:rPr>
                <w:noProof/>
                <w:webHidden/>
              </w:rPr>
              <w:t>6</w:t>
            </w:r>
            <w:r w:rsidR="00717EB2">
              <w:rPr>
                <w:noProof/>
                <w:webHidden/>
              </w:rPr>
              <w:fldChar w:fldCharType="end"/>
            </w:r>
          </w:hyperlink>
        </w:p>
        <w:p w14:paraId="380582E8"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5" w:history="1">
            <w:r w:rsidR="00717EB2" w:rsidRPr="00E0247D">
              <w:rPr>
                <w:rStyle w:val="Hypertextovprepojenie"/>
                <w:noProof/>
              </w:rPr>
              <w:t>Learning the language</w:t>
            </w:r>
            <w:r w:rsidR="00717EB2">
              <w:rPr>
                <w:noProof/>
                <w:webHidden/>
              </w:rPr>
              <w:tab/>
            </w:r>
            <w:r w:rsidR="00717EB2">
              <w:rPr>
                <w:noProof/>
                <w:webHidden/>
              </w:rPr>
              <w:fldChar w:fldCharType="begin"/>
            </w:r>
            <w:r w:rsidR="00717EB2">
              <w:rPr>
                <w:noProof/>
                <w:webHidden/>
              </w:rPr>
              <w:instrText xml:space="preserve"> PAGEREF _Toc168296765 \h </w:instrText>
            </w:r>
            <w:r w:rsidR="00717EB2">
              <w:rPr>
                <w:noProof/>
                <w:webHidden/>
              </w:rPr>
            </w:r>
            <w:r w:rsidR="00717EB2">
              <w:rPr>
                <w:noProof/>
                <w:webHidden/>
              </w:rPr>
              <w:fldChar w:fldCharType="separate"/>
            </w:r>
            <w:r w:rsidR="00717EB2">
              <w:rPr>
                <w:noProof/>
                <w:webHidden/>
              </w:rPr>
              <w:t>6</w:t>
            </w:r>
            <w:r w:rsidR="00717EB2">
              <w:rPr>
                <w:noProof/>
                <w:webHidden/>
              </w:rPr>
              <w:fldChar w:fldCharType="end"/>
            </w:r>
          </w:hyperlink>
        </w:p>
        <w:p w14:paraId="467BDF63"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6" w:history="1">
            <w:r w:rsidR="00717EB2" w:rsidRPr="00E0247D">
              <w:rPr>
                <w:rStyle w:val="Hypertextovprepojenie"/>
                <w:noProof/>
              </w:rPr>
              <w:t>Real-time translation</w:t>
            </w:r>
            <w:r w:rsidR="00717EB2">
              <w:rPr>
                <w:noProof/>
                <w:webHidden/>
              </w:rPr>
              <w:tab/>
            </w:r>
            <w:r w:rsidR="00717EB2">
              <w:rPr>
                <w:noProof/>
                <w:webHidden/>
              </w:rPr>
              <w:fldChar w:fldCharType="begin"/>
            </w:r>
            <w:r w:rsidR="00717EB2">
              <w:rPr>
                <w:noProof/>
                <w:webHidden/>
              </w:rPr>
              <w:instrText xml:space="preserve"> PAGEREF _Toc168296766 \h </w:instrText>
            </w:r>
            <w:r w:rsidR="00717EB2">
              <w:rPr>
                <w:noProof/>
                <w:webHidden/>
              </w:rPr>
            </w:r>
            <w:r w:rsidR="00717EB2">
              <w:rPr>
                <w:noProof/>
                <w:webHidden/>
              </w:rPr>
              <w:fldChar w:fldCharType="separate"/>
            </w:r>
            <w:r w:rsidR="00717EB2">
              <w:rPr>
                <w:noProof/>
                <w:webHidden/>
              </w:rPr>
              <w:t>7</w:t>
            </w:r>
            <w:r w:rsidR="00717EB2">
              <w:rPr>
                <w:noProof/>
                <w:webHidden/>
              </w:rPr>
              <w:fldChar w:fldCharType="end"/>
            </w:r>
          </w:hyperlink>
        </w:p>
        <w:p w14:paraId="1935C264"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7" w:history="1">
            <w:r w:rsidR="00717EB2" w:rsidRPr="00E0247D">
              <w:rPr>
                <w:rStyle w:val="Hypertextovprepojenie"/>
                <w:noProof/>
              </w:rPr>
              <w:t>Translation of the text</w:t>
            </w:r>
            <w:r w:rsidR="00717EB2">
              <w:rPr>
                <w:noProof/>
                <w:webHidden/>
              </w:rPr>
              <w:tab/>
            </w:r>
            <w:r w:rsidR="00717EB2">
              <w:rPr>
                <w:noProof/>
                <w:webHidden/>
              </w:rPr>
              <w:fldChar w:fldCharType="begin"/>
            </w:r>
            <w:r w:rsidR="00717EB2">
              <w:rPr>
                <w:noProof/>
                <w:webHidden/>
              </w:rPr>
              <w:instrText xml:space="preserve"> PAGEREF _Toc168296767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3E6F3F9C"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68" w:history="1">
            <w:r w:rsidR="00717EB2" w:rsidRPr="00E0247D">
              <w:rPr>
                <w:rStyle w:val="Hypertextovprepojenie"/>
                <w:noProof/>
              </w:rPr>
              <w:t>Phone translation</w:t>
            </w:r>
            <w:r w:rsidR="00717EB2">
              <w:rPr>
                <w:noProof/>
                <w:webHidden/>
              </w:rPr>
              <w:tab/>
            </w:r>
            <w:r w:rsidR="00717EB2">
              <w:rPr>
                <w:noProof/>
                <w:webHidden/>
              </w:rPr>
              <w:fldChar w:fldCharType="begin"/>
            </w:r>
            <w:r w:rsidR="00717EB2">
              <w:rPr>
                <w:noProof/>
                <w:webHidden/>
              </w:rPr>
              <w:instrText xml:space="preserve"> PAGEREF _Toc168296768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4CE80FE0"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69" w:history="1">
            <w:r w:rsidR="00717EB2" w:rsidRPr="00E0247D">
              <w:rPr>
                <w:rStyle w:val="Hypertextovprepojenie"/>
                <w:noProof/>
              </w:rPr>
              <w:t>Additional features</w:t>
            </w:r>
            <w:r w:rsidR="00717EB2">
              <w:rPr>
                <w:noProof/>
                <w:webHidden/>
              </w:rPr>
              <w:tab/>
            </w:r>
            <w:r w:rsidR="00717EB2">
              <w:rPr>
                <w:noProof/>
                <w:webHidden/>
              </w:rPr>
              <w:fldChar w:fldCharType="begin"/>
            </w:r>
            <w:r w:rsidR="00717EB2">
              <w:rPr>
                <w:noProof/>
                <w:webHidden/>
              </w:rPr>
              <w:instrText xml:space="preserve"> PAGEREF _Toc168296769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7DB5D3CC"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70" w:history="1">
            <w:r w:rsidR="00717EB2" w:rsidRPr="00E0247D">
              <w:rPr>
                <w:rStyle w:val="Hypertextovprepojenie"/>
                <w:noProof/>
              </w:rPr>
              <w:t>Exchange rate conversion</w:t>
            </w:r>
            <w:r w:rsidR="00717EB2">
              <w:rPr>
                <w:noProof/>
                <w:webHidden/>
              </w:rPr>
              <w:tab/>
            </w:r>
            <w:r w:rsidR="00717EB2">
              <w:rPr>
                <w:noProof/>
                <w:webHidden/>
              </w:rPr>
              <w:fldChar w:fldCharType="begin"/>
            </w:r>
            <w:r w:rsidR="00717EB2">
              <w:rPr>
                <w:noProof/>
                <w:webHidden/>
              </w:rPr>
              <w:instrText xml:space="preserve"> PAGEREF _Toc168296770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438B27A1"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71" w:history="1">
            <w:r w:rsidR="00717EB2" w:rsidRPr="00E0247D">
              <w:rPr>
                <w:rStyle w:val="Hypertextovprepojenie"/>
                <w:noProof/>
              </w:rPr>
              <w:t>Conversion of units</w:t>
            </w:r>
            <w:r w:rsidR="00717EB2">
              <w:rPr>
                <w:noProof/>
                <w:webHidden/>
              </w:rPr>
              <w:tab/>
            </w:r>
            <w:r w:rsidR="00717EB2">
              <w:rPr>
                <w:noProof/>
                <w:webHidden/>
              </w:rPr>
              <w:fldChar w:fldCharType="begin"/>
            </w:r>
            <w:r w:rsidR="00717EB2">
              <w:rPr>
                <w:noProof/>
                <w:webHidden/>
              </w:rPr>
              <w:instrText xml:space="preserve"> PAGEREF _Toc168296771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4C7C2254"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72" w:history="1">
            <w:r w:rsidR="00717EB2" w:rsidRPr="00E0247D">
              <w:rPr>
                <w:rStyle w:val="Hypertextovprepojenie"/>
                <w:noProof/>
              </w:rPr>
              <w:t>ChatGPT</w:t>
            </w:r>
            <w:r w:rsidR="00717EB2">
              <w:rPr>
                <w:noProof/>
                <w:webHidden/>
              </w:rPr>
              <w:tab/>
            </w:r>
            <w:r w:rsidR="00717EB2">
              <w:rPr>
                <w:noProof/>
                <w:webHidden/>
              </w:rPr>
              <w:fldChar w:fldCharType="begin"/>
            </w:r>
            <w:r w:rsidR="00717EB2">
              <w:rPr>
                <w:noProof/>
                <w:webHidden/>
              </w:rPr>
              <w:instrText xml:space="preserve"> PAGEREF _Toc168296772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513DDE5C" w14:textId="77777777" w:rsidR="00D651CA" w:rsidRDefault="00000000">
          <w:pPr>
            <w:pStyle w:val="Obsah2"/>
            <w:tabs>
              <w:tab w:val="right" w:leader="dot" w:pos="9062"/>
            </w:tabs>
            <w:rPr>
              <w:rFonts w:cstheme="minorBidi"/>
              <w:noProof/>
              <w:kern w:val="2"/>
              <w:sz w:val="24"/>
              <w:szCs w:val="24"/>
              <w14:ligatures w14:val="standardContextual"/>
            </w:rPr>
          </w:pPr>
          <w:hyperlink w:anchor="_Toc168296773" w:history="1">
            <w:r w:rsidR="00717EB2" w:rsidRPr="00E0247D">
              <w:rPr>
                <w:rStyle w:val="Hypertextovprepojenie"/>
                <w:noProof/>
              </w:rPr>
              <w:t>World Clock</w:t>
            </w:r>
            <w:r w:rsidR="00717EB2">
              <w:rPr>
                <w:noProof/>
                <w:webHidden/>
              </w:rPr>
              <w:tab/>
            </w:r>
            <w:r w:rsidR="00717EB2">
              <w:rPr>
                <w:noProof/>
                <w:webHidden/>
              </w:rPr>
              <w:fldChar w:fldCharType="begin"/>
            </w:r>
            <w:r w:rsidR="00717EB2">
              <w:rPr>
                <w:noProof/>
                <w:webHidden/>
              </w:rPr>
              <w:instrText xml:space="preserve"> PAGEREF _Toc168296773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4D885433"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74" w:history="1">
            <w:r w:rsidR="00717EB2" w:rsidRPr="00E0247D">
              <w:rPr>
                <w:rStyle w:val="Hypertextovprepojenie"/>
                <w:noProof/>
              </w:rPr>
              <w:t>Security</w:t>
            </w:r>
            <w:r w:rsidR="00717EB2">
              <w:rPr>
                <w:noProof/>
                <w:webHidden/>
              </w:rPr>
              <w:tab/>
            </w:r>
            <w:r w:rsidR="00717EB2">
              <w:rPr>
                <w:noProof/>
                <w:webHidden/>
              </w:rPr>
              <w:fldChar w:fldCharType="begin"/>
            </w:r>
            <w:r w:rsidR="00717EB2">
              <w:rPr>
                <w:noProof/>
                <w:webHidden/>
              </w:rPr>
              <w:instrText xml:space="preserve"> PAGEREF _Toc168296774 \h </w:instrText>
            </w:r>
            <w:r w:rsidR="00717EB2">
              <w:rPr>
                <w:noProof/>
                <w:webHidden/>
              </w:rPr>
            </w:r>
            <w:r w:rsidR="00717EB2">
              <w:rPr>
                <w:noProof/>
                <w:webHidden/>
              </w:rPr>
              <w:fldChar w:fldCharType="separate"/>
            </w:r>
            <w:r w:rsidR="00717EB2">
              <w:rPr>
                <w:noProof/>
                <w:webHidden/>
              </w:rPr>
              <w:t>8</w:t>
            </w:r>
            <w:r w:rsidR="00717EB2">
              <w:rPr>
                <w:noProof/>
                <w:webHidden/>
              </w:rPr>
              <w:fldChar w:fldCharType="end"/>
            </w:r>
          </w:hyperlink>
        </w:p>
        <w:p w14:paraId="02130E22"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75" w:history="1">
            <w:r w:rsidR="00717EB2" w:rsidRPr="00E0247D">
              <w:rPr>
                <w:rStyle w:val="Hypertextovprepojenie"/>
                <w:noProof/>
              </w:rPr>
              <w:t>Exclusion of liability</w:t>
            </w:r>
            <w:r w:rsidR="00717EB2">
              <w:rPr>
                <w:noProof/>
                <w:webHidden/>
              </w:rPr>
              <w:tab/>
            </w:r>
            <w:r w:rsidR="00717EB2">
              <w:rPr>
                <w:noProof/>
                <w:webHidden/>
              </w:rPr>
              <w:fldChar w:fldCharType="begin"/>
            </w:r>
            <w:r w:rsidR="00717EB2">
              <w:rPr>
                <w:noProof/>
                <w:webHidden/>
              </w:rPr>
              <w:instrText xml:space="preserve"> PAGEREF _Toc168296775 \h </w:instrText>
            </w:r>
            <w:r w:rsidR="00717EB2">
              <w:rPr>
                <w:noProof/>
                <w:webHidden/>
              </w:rPr>
            </w:r>
            <w:r w:rsidR="00717EB2">
              <w:rPr>
                <w:noProof/>
                <w:webHidden/>
              </w:rPr>
              <w:fldChar w:fldCharType="separate"/>
            </w:r>
            <w:r w:rsidR="00717EB2">
              <w:rPr>
                <w:noProof/>
                <w:webHidden/>
              </w:rPr>
              <w:t>9</w:t>
            </w:r>
            <w:r w:rsidR="00717EB2">
              <w:rPr>
                <w:noProof/>
                <w:webHidden/>
              </w:rPr>
              <w:fldChar w:fldCharType="end"/>
            </w:r>
          </w:hyperlink>
        </w:p>
        <w:p w14:paraId="3011ED84"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76" w:history="1">
            <w:r w:rsidR="00717EB2" w:rsidRPr="00E0247D">
              <w:rPr>
                <w:rStyle w:val="Hypertextovprepojenie"/>
                <w:noProof/>
              </w:rPr>
              <w:t>FAQ</w:t>
            </w:r>
            <w:r w:rsidR="00717EB2">
              <w:rPr>
                <w:noProof/>
                <w:webHidden/>
              </w:rPr>
              <w:tab/>
            </w:r>
            <w:r w:rsidR="00717EB2">
              <w:rPr>
                <w:noProof/>
                <w:webHidden/>
              </w:rPr>
              <w:fldChar w:fldCharType="begin"/>
            </w:r>
            <w:r w:rsidR="00717EB2">
              <w:rPr>
                <w:noProof/>
                <w:webHidden/>
              </w:rPr>
              <w:instrText xml:space="preserve"> PAGEREF _Toc168296776 \h </w:instrText>
            </w:r>
            <w:r w:rsidR="00717EB2">
              <w:rPr>
                <w:noProof/>
                <w:webHidden/>
              </w:rPr>
            </w:r>
            <w:r w:rsidR="00717EB2">
              <w:rPr>
                <w:noProof/>
                <w:webHidden/>
              </w:rPr>
              <w:fldChar w:fldCharType="separate"/>
            </w:r>
            <w:r w:rsidR="00717EB2">
              <w:rPr>
                <w:noProof/>
                <w:webHidden/>
              </w:rPr>
              <w:t>9</w:t>
            </w:r>
            <w:r w:rsidR="00717EB2">
              <w:rPr>
                <w:noProof/>
                <w:webHidden/>
              </w:rPr>
              <w:fldChar w:fldCharType="end"/>
            </w:r>
          </w:hyperlink>
        </w:p>
        <w:p w14:paraId="3AD1BF84"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77" w:history="1">
            <w:r w:rsidR="00717EB2" w:rsidRPr="00E0247D">
              <w:rPr>
                <w:rStyle w:val="Hypertextovprepojenie"/>
                <w:noProof/>
              </w:rPr>
              <w:t>Warranty</w:t>
            </w:r>
            <w:r w:rsidR="00717EB2">
              <w:rPr>
                <w:noProof/>
                <w:webHidden/>
              </w:rPr>
              <w:tab/>
            </w:r>
            <w:r w:rsidR="00717EB2">
              <w:rPr>
                <w:noProof/>
                <w:webHidden/>
              </w:rPr>
              <w:fldChar w:fldCharType="begin"/>
            </w:r>
            <w:r w:rsidR="00717EB2">
              <w:rPr>
                <w:noProof/>
                <w:webHidden/>
              </w:rPr>
              <w:instrText xml:space="preserve"> PAGEREF _Toc168296777 \h </w:instrText>
            </w:r>
            <w:r w:rsidR="00717EB2">
              <w:rPr>
                <w:noProof/>
                <w:webHidden/>
              </w:rPr>
            </w:r>
            <w:r w:rsidR="00717EB2">
              <w:rPr>
                <w:noProof/>
                <w:webHidden/>
              </w:rPr>
              <w:fldChar w:fldCharType="separate"/>
            </w:r>
            <w:r w:rsidR="00717EB2">
              <w:rPr>
                <w:noProof/>
                <w:webHidden/>
              </w:rPr>
              <w:t>9</w:t>
            </w:r>
            <w:r w:rsidR="00717EB2">
              <w:rPr>
                <w:noProof/>
                <w:webHidden/>
              </w:rPr>
              <w:fldChar w:fldCharType="end"/>
            </w:r>
          </w:hyperlink>
        </w:p>
        <w:p w14:paraId="1BACFE47" w14:textId="77777777" w:rsidR="00D651CA" w:rsidRDefault="00000000">
          <w:pPr>
            <w:pStyle w:val="Obsah1"/>
            <w:tabs>
              <w:tab w:val="right" w:leader="dot" w:pos="9062"/>
            </w:tabs>
            <w:rPr>
              <w:rFonts w:cstheme="minorBidi"/>
              <w:noProof/>
              <w:kern w:val="2"/>
              <w:sz w:val="24"/>
              <w:szCs w:val="24"/>
              <w14:ligatures w14:val="standardContextual"/>
            </w:rPr>
          </w:pPr>
          <w:hyperlink w:anchor="_Toc168296778" w:history="1">
            <w:r w:rsidR="00717EB2" w:rsidRPr="00E0247D">
              <w:rPr>
                <w:rStyle w:val="Hypertextovprepojenie"/>
                <w:noProof/>
              </w:rPr>
              <w:t>Specifications</w:t>
            </w:r>
            <w:r w:rsidR="00717EB2">
              <w:rPr>
                <w:noProof/>
                <w:webHidden/>
              </w:rPr>
              <w:tab/>
            </w:r>
            <w:r w:rsidR="00717EB2">
              <w:rPr>
                <w:noProof/>
                <w:webHidden/>
              </w:rPr>
              <w:fldChar w:fldCharType="begin"/>
            </w:r>
            <w:r w:rsidR="00717EB2">
              <w:rPr>
                <w:noProof/>
                <w:webHidden/>
              </w:rPr>
              <w:instrText xml:space="preserve"> PAGEREF _Toc168296778 \h </w:instrText>
            </w:r>
            <w:r w:rsidR="00717EB2">
              <w:rPr>
                <w:noProof/>
                <w:webHidden/>
              </w:rPr>
            </w:r>
            <w:r w:rsidR="00717EB2">
              <w:rPr>
                <w:noProof/>
                <w:webHidden/>
              </w:rPr>
              <w:fldChar w:fldCharType="separate"/>
            </w:r>
            <w:r w:rsidR="00717EB2">
              <w:rPr>
                <w:noProof/>
                <w:webHidden/>
              </w:rPr>
              <w:t>10</w:t>
            </w:r>
            <w:r w:rsidR="00717EB2">
              <w:rPr>
                <w:noProof/>
                <w:webHidden/>
              </w:rPr>
              <w:fldChar w:fldCharType="end"/>
            </w:r>
          </w:hyperlink>
        </w:p>
        <w:p w14:paraId="56A39CAB" w14:textId="77777777" w:rsidR="00A66B90" w:rsidRDefault="00A66B90">
          <w:r>
            <w:rPr>
              <w:b/>
              <w:bCs/>
            </w:rPr>
            <w:fldChar w:fldCharType="end"/>
          </w:r>
        </w:p>
      </w:sdtContent>
    </w:sdt>
    <w:p w14:paraId="5DBE32C5" w14:textId="77777777" w:rsidR="00300EFA" w:rsidRDefault="00300EFA" w:rsidP="00300EFA"/>
    <w:p w14:paraId="64AEA9EC" w14:textId="77777777" w:rsidR="00300EFA" w:rsidRDefault="00300EFA" w:rsidP="00300EFA"/>
    <w:p w14:paraId="1BB9B454" w14:textId="77777777" w:rsidR="00300EFA" w:rsidRDefault="00300EFA" w:rsidP="00300EFA"/>
    <w:p w14:paraId="3E47BC14" w14:textId="77777777" w:rsidR="00300EFA" w:rsidRDefault="00300EFA"/>
    <w:p w14:paraId="610722A1" w14:textId="77777777" w:rsidR="00300EFA" w:rsidRDefault="00300EFA">
      <w:r>
        <w:br w:type="page"/>
      </w:r>
    </w:p>
    <w:p w14:paraId="69C872BF" w14:textId="77777777" w:rsidR="00D651CA" w:rsidRDefault="00000000">
      <w:pPr>
        <w:pStyle w:val="Nadpis1"/>
      </w:pPr>
      <w:bookmarkStart w:id="3" w:name="_Ref167270650"/>
      <w:bookmarkStart w:id="4" w:name="_Toc168296753"/>
      <w:r>
        <w:lastRenderedPageBreak/>
        <w:t>Product Features</w:t>
      </w:r>
      <w:bookmarkEnd w:id="3"/>
      <w:bookmarkEnd w:id="4"/>
    </w:p>
    <w:p w14:paraId="49E6F7AE" w14:textId="77777777" w:rsidR="00D651CA" w:rsidRDefault="00000000">
      <w:r w:rsidRPr="00A66B90">
        <w:t xml:space="preserve">A voice translator is a product that </w:t>
      </w:r>
      <w:r>
        <w:t xml:space="preserve">combines </w:t>
      </w:r>
      <w:r w:rsidRPr="00A66B90">
        <w:t xml:space="preserve">multiple Al technologies such as speech recognition, OCR, text translation, speech synthesis, etc. If the voice is </w:t>
      </w:r>
      <w:r>
        <w:t>captured</w:t>
      </w:r>
      <w:r w:rsidRPr="00A66B90">
        <w:t>, it can be instantly translated into the desired language</w:t>
      </w:r>
      <w:r w:rsidR="004F364A">
        <w:t xml:space="preserve">, </w:t>
      </w:r>
      <w:r>
        <w:t xml:space="preserve">or the captured text </w:t>
      </w:r>
      <w:r w:rsidRPr="00A66B90">
        <w:t xml:space="preserve">can be translated into a foreign language. </w:t>
      </w:r>
      <w:r>
        <w:t xml:space="preserve">The translator also has </w:t>
      </w:r>
      <w:r w:rsidRPr="00A66B90">
        <w:t xml:space="preserve">other interesting </w:t>
      </w:r>
      <w:r>
        <w:t>uses</w:t>
      </w:r>
      <w:r w:rsidRPr="00A66B90">
        <w:t xml:space="preserve">. In scenes </w:t>
      </w:r>
      <w:r>
        <w:t>such as traveling abroad</w:t>
      </w:r>
      <w:r w:rsidRPr="00A66B90">
        <w:t>, learning a second language, a business conference</w:t>
      </w:r>
      <w:r>
        <w:t xml:space="preserve">, and so on, </w:t>
      </w:r>
      <w:r w:rsidRPr="00A66B90">
        <w:t>communication problems between different languages are effectively addressed.</w:t>
      </w:r>
    </w:p>
    <w:p w14:paraId="3CB8B670" w14:textId="77777777" w:rsidR="00D651CA" w:rsidRDefault="00000000">
      <w:pPr>
        <w:pStyle w:val="Nadpis1"/>
      </w:pPr>
      <w:bookmarkStart w:id="5" w:name="_Toc168296754"/>
      <w:r>
        <w:t>Before use</w:t>
      </w:r>
      <w:bookmarkEnd w:id="5"/>
    </w:p>
    <w:p w14:paraId="153BB391" w14:textId="77777777" w:rsidR="00D651CA" w:rsidRDefault="00000000">
      <w:r w:rsidRPr="009E2F8D">
        <w:t xml:space="preserve">We recommend charging the device before use, usually 1 hour for a full charge. </w:t>
      </w:r>
    </w:p>
    <w:p w14:paraId="2E648317" w14:textId="77777777" w:rsidR="00D651CA" w:rsidRDefault="00000000">
      <w:pPr>
        <w:rPr>
          <w:color w:val="FF0000"/>
        </w:rPr>
      </w:pPr>
      <w:r>
        <w:rPr>
          <w:color w:val="FF0000"/>
        </w:rPr>
        <w:t xml:space="preserve">For charging, use only a USB adapter with a </w:t>
      </w:r>
      <w:r w:rsidRPr="009E2F8D">
        <w:rPr>
          <w:color w:val="FF0000"/>
        </w:rPr>
        <w:t xml:space="preserve">5V 1A </w:t>
      </w:r>
      <w:r>
        <w:rPr>
          <w:color w:val="FF0000"/>
        </w:rPr>
        <w:t xml:space="preserve">output. The device </w:t>
      </w:r>
      <w:r w:rsidRPr="009E2F8D">
        <w:rPr>
          <w:color w:val="FF0000"/>
        </w:rPr>
        <w:t>does not support fast charging.</w:t>
      </w:r>
    </w:p>
    <w:p w14:paraId="6105D2C9" w14:textId="77777777" w:rsidR="00D651CA" w:rsidRDefault="00000000">
      <w:r w:rsidRPr="00B247A8">
        <w:t>You can also insert a data SIM card into the device before switching it on.</w:t>
      </w:r>
    </w:p>
    <w:p w14:paraId="37744329" w14:textId="77777777" w:rsidR="00D651CA" w:rsidRDefault="00000000">
      <w:pPr>
        <w:pStyle w:val="Nadpis1"/>
      </w:pPr>
      <w:bookmarkStart w:id="6" w:name="_Toc168296755"/>
      <w:r>
        <w:t>Settings</w:t>
      </w:r>
      <w:bookmarkEnd w:id="6"/>
    </w:p>
    <w:p w14:paraId="02414315" w14:textId="77777777" w:rsidR="00D651CA" w:rsidRDefault="00000000">
      <w:r>
        <w:t xml:space="preserve">Settings can be found by scrolling the display up to page </w:t>
      </w:r>
      <w:r w:rsidR="004F364A">
        <w:t>3</w:t>
      </w:r>
      <w:r>
        <w:t xml:space="preserve">. </w:t>
      </w:r>
      <w:r w:rsidRPr="0072369C">
        <w:t>It is used to access various settings and functions.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2369C" w14:paraId="43904CC8" w14:textId="77777777" w:rsidTr="0072369C">
        <w:tc>
          <w:tcPr>
            <w:tcW w:w="4531" w:type="dxa"/>
          </w:tcPr>
          <w:p w14:paraId="1CB71F2C" w14:textId="77777777" w:rsidR="00D651CA" w:rsidRDefault="00000000">
            <w:r>
              <w:rPr>
                <w:noProof/>
                <w:sz w:val="16"/>
              </w:rPr>
              <w:drawing>
                <wp:anchor distT="0" distB="0" distL="114300" distR="114300" simplePos="0" relativeHeight="251671552" behindDoc="1" locked="0" layoutInCell="1" allowOverlap="1" wp14:anchorId="6F75B000" wp14:editId="10EDDAB3">
                  <wp:simplePos x="962025" y="4905375"/>
                  <wp:positionH relativeFrom="margin">
                    <wp:align>center</wp:align>
                  </wp:positionH>
                  <wp:positionV relativeFrom="margin">
                    <wp:align>center</wp:align>
                  </wp:positionV>
                  <wp:extent cx="1314450" cy="2222443"/>
                  <wp:effectExtent l="0" t="0" r="0" b="6985"/>
                  <wp:wrapSquare wrapText="bothSides"/>
                  <wp:docPr id="6" name="Picture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titled-1"/>
                          <pic:cNvPicPr>
                            <a:picLocks noChangeAspect="1"/>
                          </pic:cNvPicPr>
                        </pic:nvPicPr>
                        <pic:blipFill>
                          <a:blip r:embed="rId10"/>
                          <a:stretch>
                            <a:fillRect/>
                          </a:stretch>
                        </pic:blipFill>
                        <pic:spPr>
                          <a:xfrm>
                            <a:off x="0" y="0"/>
                            <a:ext cx="1314450" cy="2222443"/>
                          </a:xfrm>
                          <a:prstGeom prst="rect">
                            <a:avLst/>
                          </a:prstGeom>
                        </pic:spPr>
                      </pic:pic>
                    </a:graphicData>
                  </a:graphic>
                  <wp14:sizeRelH relativeFrom="margin">
                    <wp14:pctWidth>0</wp14:pctWidth>
                  </wp14:sizeRelH>
                  <wp14:sizeRelV relativeFrom="margin">
                    <wp14:pctHeight>0</wp14:pctHeight>
                  </wp14:sizeRelV>
                </wp:anchor>
              </w:drawing>
            </w:r>
          </w:p>
          <w:p w14:paraId="3833AAB6" w14:textId="77777777" w:rsidR="0072369C" w:rsidRDefault="0072369C" w:rsidP="0072369C"/>
          <w:p w14:paraId="3128DCCA" w14:textId="77777777" w:rsidR="0072369C" w:rsidRPr="0072369C" w:rsidRDefault="0072369C" w:rsidP="0072369C">
            <w:pPr>
              <w:tabs>
                <w:tab w:val="left" w:pos="1650"/>
              </w:tabs>
            </w:pPr>
            <w:r>
              <w:tab/>
            </w:r>
          </w:p>
        </w:tc>
        <w:tc>
          <w:tcPr>
            <w:tcW w:w="4531" w:type="dxa"/>
          </w:tcPr>
          <w:p w14:paraId="07AAEE9A" w14:textId="77777777" w:rsidR="00D651CA" w:rsidRDefault="00000000">
            <w:r>
              <w:rPr>
                <w:noProof/>
              </w:rPr>
              <w:drawing>
                <wp:anchor distT="0" distB="0" distL="0" distR="0" simplePos="0" relativeHeight="251669504" behindDoc="0" locked="0" layoutInCell="1" allowOverlap="1" wp14:anchorId="0FEBD1AF" wp14:editId="64D7D314">
                  <wp:simplePos x="3838575" y="4895850"/>
                  <wp:positionH relativeFrom="margin">
                    <wp:align>center</wp:align>
                  </wp:positionH>
                  <wp:positionV relativeFrom="margin">
                    <wp:align>center</wp:align>
                  </wp:positionV>
                  <wp:extent cx="1319530" cy="2231390"/>
                  <wp:effectExtent l="0" t="0" r="0" b="0"/>
                  <wp:wrapSquare wrapText="bothSides"/>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11" cstate="print"/>
                          <a:stretch>
                            <a:fillRect/>
                          </a:stretch>
                        </pic:blipFill>
                        <pic:spPr>
                          <a:xfrm>
                            <a:off x="0" y="0"/>
                            <a:ext cx="1319530" cy="2231390"/>
                          </a:xfrm>
                          <a:prstGeom prst="rect">
                            <a:avLst/>
                          </a:prstGeom>
                        </pic:spPr>
                      </pic:pic>
                    </a:graphicData>
                  </a:graphic>
                  <wp14:sizeRelH relativeFrom="margin">
                    <wp14:pctWidth>0</wp14:pctWidth>
                  </wp14:sizeRelH>
                  <wp14:sizeRelV relativeFrom="margin">
                    <wp14:pctHeight>0</wp14:pctHeight>
                  </wp14:sizeRelV>
                </wp:anchor>
              </w:drawing>
            </w:r>
          </w:p>
        </w:tc>
      </w:tr>
    </w:tbl>
    <w:p w14:paraId="11DE6F66" w14:textId="77777777" w:rsidR="0072369C" w:rsidRDefault="0072369C" w:rsidP="0072369C"/>
    <w:p w14:paraId="1D644E42" w14:textId="77777777" w:rsidR="00D651CA" w:rsidRDefault="00000000">
      <w:pPr>
        <w:pStyle w:val="Odsekzoznamu"/>
        <w:numPr>
          <w:ilvl w:val="0"/>
          <w:numId w:val="7"/>
        </w:numPr>
      </w:pPr>
      <w:r w:rsidRPr="004F364A">
        <w:rPr>
          <w:b/>
          <w:bCs/>
        </w:rPr>
        <w:t>WLAN</w:t>
      </w:r>
      <w:r>
        <w:t>: Connect the device's WIFI network.</w:t>
      </w:r>
    </w:p>
    <w:p w14:paraId="2C1B0847" w14:textId="77777777" w:rsidR="00D651CA" w:rsidRDefault="00000000">
      <w:pPr>
        <w:pStyle w:val="Odsekzoznamu"/>
        <w:numPr>
          <w:ilvl w:val="0"/>
          <w:numId w:val="7"/>
        </w:numPr>
      </w:pPr>
      <w:r w:rsidRPr="004F364A">
        <w:rPr>
          <w:b/>
          <w:bCs/>
        </w:rPr>
        <w:t>BIuetooth</w:t>
      </w:r>
      <w:r>
        <w:t>: only supports audio playback, does not support audio input.</w:t>
      </w:r>
    </w:p>
    <w:p w14:paraId="24195E84" w14:textId="77777777" w:rsidR="00D651CA" w:rsidRDefault="00000000">
      <w:pPr>
        <w:pStyle w:val="Odsekzoznamu"/>
        <w:numPr>
          <w:ilvl w:val="0"/>
          <w:numId w:val="7"/>
        </w:numPr>
      </w:pPr>
      <w:r w:rsidRPr="004F364A">
        <w:rPr>
          <w:b/>
          <w:bCs/>
        </w:rPr>
        <w:t>SIeep</w:t>
      </w:r>
      <w:r>
        <w:t>: Setting the standby time</w:t>
      </w:r>
      <w:r w:rsidR="00717EB2">
        <w:t>.</w:t>
      </w:r>
    </w:p>
    <w:p w14:paraId="7C4BB5CE" w14:textId="77777777" w:rsidR="00D651CA" w:rsidRDefault="00000000">
      <w:pPr>
        <w:pStyle w:val="Odsekzoznamu"/>
        <w:numPr>
          <w:ilvl w:val="0"/>
          <w:numId w:val="7"/>
        </w:numPr>
      </w:pPr>
      <w:r w:rsidRPr="004F364A">
        <w:rPr>
          <w:b/>
          <w:bCs/>
        </w:rPr>
        <w:t xml:space="preserve">Auto Power Off: </w:t>
      </w:r>
      <w:r>
        <w:t xml:space="preserve">Choose from </w:t>
      </w:r>
      <w:r w:rsidR="004F364A">
        <w:t>1O-minute</w:t>
      </w:r>
      <w:r>
        <w:t>, 30-minute, 60-minute, and permanent auto power-off settings when the device wakes up to sleep.</w:t>
      </w:r>
    </w:p>
    <w:p w14:paraId="7F8AA774" w14:textId="77777777" w:rsidR="00D651CA" w:rsidRDefault="00000000">
      <w:pPr>
        <w:pStyle w:val="Odsekzoznamu"/>
        <w:numPr>
          <w:ilvl w:val="0"/>
          <w:numId w:val="7"/>
        </w:numPr>
      </w:pPr>
      <w:r w:rsidRPr="004F364A">
        <w:rPr>
          <w:b/>
          <w:bCs/>
        </w:rPr>
        <w:t xml:space="preserve">Proxy mode: </w:t>
      </w:r>
      <w:r>
        <w:t>if the device does not encounter any network response during operation, you can select Enable this feature. It is normally recommended that you do not turn it on.</w:t>
      </w:r>
    </w:p>
    <w:p w14:paraId="054704A8" w14:textId="08613BB4" w:rsidR="00D651CA" w:rsidRDefault="00000000">
      <w:pPr>
        <w:pStyle w:val="Odsekzoznamu"/>
        <w:numPr>
          <w:ilvl w:val="0"/>
          <w:numId w:val="7"/>
        </w:numPr>
      </w:pPr>
      <w:r w:rsidRPr="004F364A">
        <w:rPr>
          <w:b/>
          <w:bCs/>
        </w:rPr>
        <w:t>Language</w:t>
      </w:r>
      <w:r w:rsidR="004F364A" w:rsidRPr="004F364A">
        <w:rPr>
          <w:b/>
          <w:bCs/>
        </w:rPr>
        <w:t>:</w:t>
      </w:r>
      <w:r w:rsidR="00C45C2B">
        <w:rPr>
          <w:b/>
          <w:bCs/>
        </w:rPr>
        <w:t xml:space="preserve"> </w:t>
      </w:r>
      <w:r>
        <w:t>Set various system languages including Simplified Chinese, Traditional Chinese, English, German, French, Japanese, Thai, Slovak, Czech, etc.</w:t>
      </w:r>
    </w:p>
    <w:p w14:paraId="108A49B8" w14:textId="77777777" w:rsidR="00D651CA" w:rsidRDefault="00000000">
      <w:pPr>
        <w:pStyle w:val="Odsekzoznamu"/>
        <w:numPr>
          <w:ilvl w:val="0"/>
          <w:numId w:val="7"/>
        </w:numPr>
      </w:pPr>
      <w:r w:rsidRPr="004F364A">
        <w:rPr>
          <w:b/>
          <w:bCs/>
        </w:rPr>
        <w:t xml:space="preserve">Date and Time: </w:t>
      </w:r>
      <w:r w:rsidRPr="00C45C2B">
        <w:t>The</w:t>
      </w:r>
      <w:r w:rsidRPr="004F364A">
        <w:rPr>
          <w:b/>
          <w:bCs/>
        </w:rPr>
        <w:t xml:space="preserve"> </w:t>
      </w:r>
      <w:r>
        <w:t>default system automatically detects the local time zone, date and time based on the network. Manual selection and setting is also possible</w:t>
      </w:r>
    </w:p>
    <w:p w14:paraId="243AE386" w14:textId="77777777" w:rsidR="00D651CA" w:rsidRDefault="00000000">
      <w:pPr>
        <w:pStyle w:val="Odsekzoznamu"/>
        <w:numPr>
          <w:ilvl w:val="0"/>
          <w:numId w:val="7"/>
        </w:numPr>
      </w:pPr>
      <w:r w:rsidRPr="003A42DD">
        <w:rPr>
          <w:b/>
          <w:bCs/>
        </w:rPr>
        <w:lastRenderedPageBreak/>
        <w:t>Broadcast mode</w:t>
      </w:r>
      <w:r>
        <w:t>: when speech is translated, automatic mode is selected by default, and the translated target language is automatically announced by the voice. If you select Manual, you must manually click on the translation result to hear an audio announcement.</w:t>
      </w:r>
    </w:p>
    <w:p w14:paraId="023750B1" w14:textId="77777777" w:rsidR="00D651CA" w:rsidRDefault="00000000">
      <w:pPr>
        <w:pStyle w:val="Odsekzoznamu"/>
        <w:numPr>
          <w:ilvl w:val="0"/>
          <w:numId w:val="7"/>
        </w:numPr>
      </w:pPr>
      <w:r w:rsidRPr="003A42DD">
        <w:rPr>
          <w:b/>
          <w:bCs/>
        </w:rPr>
        <w:t>CIear date</w:t>
      </w:r>
      <w:r>
        <w:t>: All records of translator usage can be deleted.</w:t>
      </w:r>
    </w:p>
    <w:p w14:paraId="1F1F54F1" w14:textId="77777777" w:rsidR="00D651CA" w:rsidRDefault="00000000">
      <w:pPr>
        <w:pStyle w:val="Odsekzoznamu"/>
        <w:numPr>
          <w:ilvl w:val="0"/>
          <w:numId w:val="7"/>
        </w:numPr>
      </w:pPr>
      <w:r w:rsidRPr="003A42DD">
        <w:rPr>
          <w:b/>
          <w:bCs/>
        </w:rPr>
        <w:t xml:space="preserve">Storage space: </w:t>
      </w:r>
      <w:r>
        <w:t>you can view the status of the device's storage space</w:t>
      </w:r>
    </w:p>
    <w:p w14:paraId="100A75B3" w14:textId="77777777" w:rsidR="00D651CA" w:rsidRDefault="00000000">
      <w:pPr>
        <w:pStyle w:val="Odsekzoznamu"/>
        <w:numPr>
          <w:ilvl w:val="0"/>
          <w:numId w:val="7"/>
        </w:numPr>
      </w:pPr>
      <w:r w:rsidRPr="003A42DD">
        <w:rPr>
          <w:b/>
          <w:bCs/>
        </w:rPr>
        <w:t xml:space="preserve">About </w:t>
      </w:r>
      <w:r w:rsidR="00EE057E" w:rsidRPr="003A42DD">
        <w:rPr>
          <w:b/>
          <w:bCs/>
        </w:rPr>
        <w:t>us</w:t>
      </w:r>
      <w:r w:rsidR="00EE057E">
        <w:t>: displaying the current device model, serial number, system version, etc.</w:t>
      </w:r>
    </w:p>
    <w:p w14:paraId="7C521DD4" w14:textId="77777777" w:rsidR="00D651CA" w:rsidRDefault="00000000">
      <w:pPr>
        <w:rPr>
          <w:b/>
          <w:bCs/>
          <w:u w:val="single"/>
        </w:rPr>
      </w:pPr>
      <w:r w:rsidRPr="003A42DD">
        <w:rPr>
          <w:b/>
          <w:bCs/>
          <w:u w:val="single"/>
        </w:rPr>
        <w:t>If the device has a SIM card, the following features will be added to the settings:</w:t>
      </w:r>
    </w:p>
    <w:p w14:paraId="754F4AFE" w14:textId="77777777" w:rsidR="00D651CA" w:rsidRDefault="00000000">
      <w:pPr>
        <w:pStyle w:val="Odsekzoznamu"/>
        <w:numPr>
          <w:ilvl w:val="0"/>
          <w:numId w:val="8"/>
        </w:numPr>
      </w:pPr>
      <w:r w:rsidRPr="003A42DD">
        <w:rPr>
          <w:b/>
          <w:bCs/>
        </w:rPr>
        <w:t xml:space="preserve">Hotspot MobiIe: </w:t>
      </w:r>
      <w:r>
        <w:t>You can open a hotspot to share with peripherals and you can customize the hotspot name and password.</w:t>
      </w:r>
    </w:p>
    <w:p w14:paraId="7DFCF193" w14:textId="77777777" w:rsidR="00D651CA" w:rsidRDefault="00000000">
      <w:pPr>
        <w:pStyle w:val="Odsekzoznamu"/>
        <w:numPr>
          <w:ilvl w:val="0"/>
          <w:numId w:val="8"/>
        </w:numPr>
      </w:pPr>
      <w:r w:rsidRPr="003A42DD">
        <w:rPr>
          <w:b/>
          <w:bCs/>
        </w:rPr>
        <w:t xml:space="preserve">MobiIe network: </w:t>
      </w:r>
      <w:r>
        <w:t xml:space="preserve">mobile data can be switched on </w:t>
      </w:r>
      <w:r w:rsidR="003A42DD">
        <w:t xml:space="preserve">or </w:t>
      </w:r>
      <w:r>
        <w:t>off</w:t>
      </w:r>
    </w:p>
    <w:p w14:paraId="6BCC859E" w14:textId="77777777" w:rsidR="00D651CA" w:rsidRDefault="00000000">
      <w:pPr>
        <w:pStyle w:val="Odsekzoznamu"/>
        <w:numPr>
          <w:ilvl w:val="0"/>
          <w:numId w:val="8"/>
        </w:numPr>
      </w:pPr>
      <w:r w:rsidRPr="003A42DD">
        <w:rPr>
          <w:b/>
          <w:bCs/>
        </w:rPr>
        <w:t xml:space="preserve">AirpIane mode: </w:t>
      </w:r>
      <w:r>
        <w:t>avoid signal interference to turn on Airplane mode</w:t>
      </w:r>
    </w:p>
    <w:p w14:paraId="202EE9EC" w14:textId="77777777" w:rsidR="00EE057E" w:rsidRPr="0072369C" w:rsidRDefault="00EE057E" w:rsidP="00EE057E"/>
    <w:p w14:paraId="42D0CF63" w14:textId="77777777" w:rsidR="00D651CA" w:rsidRDefault="00000000">
      <w:pPr>
        <w:pStyle w:val="Nadpis2"/>
      </w:pPr>
      <w:bookmarkStart w:id="7" w:name="_Toc168296756"/>
      <w:r>
        <w:t>Wifi connection</w:t>
      </w:r>
      <w:bookmarkEnd w:id="7"/>
    </w:p>
    <w:p w14:paraId="5FB0DBD5" w14:textId="77777777" w:rsidR="00D651CA" w:rsidRDefault="00000000">
      <w:r w:rsidRPr="009E2F8D">
        <w:t xml:space="preserve">Please prefer to use online translation, it can connect to WIFI </w:t>
      </w:r>
      <w:r w:rsidR="003A42DD">
        <w:t xml:space="preserve">or </w:t>
      </w:r>
      <w:r w:rsidRPr="009E2F8D">
        <w:t>mobile Hot Spot. (During offline translation, the speed and accuracy of response is limited)</w:t>
      </w:r>
      <w:r>
        <w:t>.</w:t>
      </w:r>
    </w:p>
    <w:p w14:paraId="1EEE768A" w14:textId="77777777" w:rsidR="00D651CA" w:rsidRDefault="00000000">
      <w:pPr>
        <w:pStyle w:val="Nadpis2"/>
      </w:pPr>
      <w:bookmarkStart w:id="8" w:name="_Toc168296757"/>
      <w:r>
        <w:t>Steps to connect Wifi:</w:t>
      </w:r>
      <w:bookmarkEnd w:id="8"/>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52849" w14:paraId="4D85BCC8" w14:textId="77777777" w:rsidTr="00352849">
        <w:tc>
          <w:tcPr>
            <w:tcW w:w="3020" w:type="dxa"/>
          </w:tcPr>
          <w:p w14:paraId="3D463EC9" w14:textId="77777777" w:rsidR="00D651CA" w:rsidRDefault="00000000">
            <w:r>
              <w:t xml:space="preserve">Step 1. </w:t>
            </w:r>
          </w:p>
          <w:p w14:paraId="4AE376C4" w14:textId="77777777" w:rsidR="00D651CA" w:rsidRDefault="00000000">
            <w:r>
              <w:t>Click Settings.</w:t>
            </w:r>
          </w:p>
        </w:tc>
        <w:tc>
          <w:tcPr>
            <w:tcW w:w="3021" w:type="dxa"/>
          </w:tcPr>
          <w:p w14:paraId="13501D90" w14:textId="77777777" w:rsidR="00D651CA" w:rsidRDefault="00000000">
            <w:r>
              <w:t>Step 2.</w:t>
            </w:r>
          </w:p>
          <w:p w14:paraId="038AE76C" w14:textId="77777777" w:rsidR="00D651CA" w:rsidRDefault="00000000">
            <w:r>
              <w:t>Select the WLAN settings.</w:t>
            </w:r>
          </w:p>
        </w:tc>
        <w:tc>
          <w:tcPr>
            <w:tcW w:w="3021" w:type="dxa"/>
          </w:tcPr>
          <w:p w14:paraId="02DCC001" w14:textId="77777777" w:rsidR="00D651CA" w:rsidRDefault="00000000">
            <w:r>
              <w:t>Step 3.</w:t>
            </w:r>
          </w:p>
          <w:p w14:paraId="69BE8874" w14:textId="77777777" w:rsidR="00D651CA" w:rsidRDefault="00000000">
            <w:r>
              <w:t>Turn on Wifi and connect to the desired wifi network.</w:t>
            </w:r>
          </w:p>
        </w:tc>
      </w:tr>
      <w:tr w:rsidR="00352849" w14:paraId="3AC3D101" w14:textId="77777777" w:rsidTr="00352849">
        <w:trPr>
          <w:trHeight w:val="1797"/>
        </w:trPr>
        <w:tc>
          <w:tcPr>
            <w:tcW w:w="3020" w:type="dxa"/>
            <w:vAlign w:val="center"/>
          </w:tcPr>
          <w:p w14:paraId="1EA8320E" w14:textId="77777777" w:rsidR="00D651CA" w:rsidRDefault="00000000">
            <w:pPr>
              <w:jc w:val="center"/>
            </w:pPr>
            <w:r>
              <w:rPr>
                <w:noProof/>
              </w:rPr>
              <w:drawing>
                <wp:anchor distT="0" distB="0" distL="0" distR="0" simplePos="0" relativeHeight="251663360" behindDoc="0" locked="0" layoutInCell="1" allowOverlap="1" wp14:anchorId="46C9A26C" wp14:editId="4068E240">
                  <wp:simplePos x="0" y="0"/>
                  <wp:positionH relativeFrom="page">
                    <wp:posOffset>544195</wp:posOffset>
                  </wp:positionH>
                  <wp:positionV relativeFrom="paragraph">
                    <wp:posOffset>-804545</wp:posOffset>
                  </wp:positionV>
                  <wp:extent cx="685800" cy="8763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685800" cy="876300"/>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tcPr>
          <w:p w14:paraId="3594FE0E" w14:textId="77777777" w:rsidR="00352849" w:rsidRDefault="00352849" w:rsidP="009E2F8D"/>
        </w:tc>
        <w:tc>
          <w:tcPr>
            <w:tcW w:w="3021" w:type="dxa"/>
          </w:tcPr>
          <w:p w14:paraId="2FE3370E" w14:textId="77777777" w:rsidR="00D651CA" w:rsidRDefault="00000000">
            <w:r>
              <w:rPr>
                <w:noProof/>
              </w:rPr>
              <w:drawing>
                <wp:anchor distT="0" distB="0" distL="0" distR="0" simplePos="0" relativeHeight="251665408" behindDoc="0" locked="0" layoutInCell="1" allowOverlap="1" wp14:anchorId="12BC8300" wp14:editId="64FA50FE">
                  <wp:simplePos x="0" y="0"/>
                  <wp:positionH relativeFrom="page">
                    <wp:posOffset>57785</wp:posOffset>
                  </wp:positionH>
                  <wp:positionV relativeFrom="paragraph">
                    <wp:posOffset>104775</wp:posOffset>
                  </wp:positionV>
                  <wp:extent cx="1743075" cy="167681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3" cstate="print"/>
                          <a:stretch>
                            <a:fillRect/>
                          </a:stretch>
                        </pic:blipFill>
                        <pic:spPr>
                          <a:xfrm>
                            <a:off x="0" y="0"/>
                            <a:ext cx="1743075" cy="1676818"/>
                          </a:xfrm>
                          <a:prstGeom prst="rect">
                            <a:avLst/>
                          </a:prstGeom>
                        </pic:spPr>
                      </pic:pic>
                    </a:graphicData>
                  </a:graphic>
                  <wp14:sizeRelH relativeFrom="margin">
                    <wp14:pctWidth>0</wp14:pctWidth>
                  </wp14:sizeRelH>
                  <wp14:sizeRelV relativeFrom="margin">
                    <wp14:pctHeight>0</wp14:pctHeight>
                  </wp14:sizeRelV>
                </wp:anchor>
              </w:drawing>
            </w:r>
          </w:p>
        </w:tc>
      </w:tr>
    </w:tbl>
    <w:p w14:paraId="0535E0B1" w14:textId="77777777" w:rsidR="00EE057E" w:rsidRDefault="00EE057E" w:rsidP="0072369C">
      <w:pPr>
        <w:pStyle w:val="Nadpis2"/>
      </w:pPr>
    </w:p>
    <w:p w14:paraId="7EF9AB28" w14:textId="77777777" w:rsidR="00EE057E" w:rsidRDefault="00EE057E">
      <w:pPr>
        <w:rPr>
          <w:rFonts w:eastAsiaTheme="majorEastAsia" w:cstheme="majorBidi"/>
          <w:b/>
          <w:color w:val="2E74B5" w:themeColor="accent1" w:themeShade="BF"/>
          <w:sz w:val="28"/>
          <w:szCs w:val="32"/>
        </w:rPr>
      </w:pPr>
      <w:r>
        <w:br w:type="page"/>
      </w:r>
    </w:p>
    <w:p w14:paraId="4B281AF6" w14:textId="77777777" w:rsidR="00D651CA" w:rsidRDefault="00000000">
      <w:pPr>
        <w:pStyle w:val="Nadpis2"/>
      </w:pPr>
      <w:bookmarkStart w:id="9" w:name="_Toc168296758"/>
      <w:r>
        <w:lastRenderedPageBreak/>
        <w:t>Setting the system language</w:t>
      </w:r>
      <w:bookmarkEnd w:id="9"/>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52849" w14:paraId="7C4D2421" w14:textId="77777777" w:rsidTr="00352849">
        <w:tc>
          <w:tcPr>
            <w:tcW w:w="3020" w:type="dxa"/>
          </w:tcPr>
          <w:p w14:paraId="5C9F2BE7" w14:textId="77777777" w:rsidR="00D651CA" w:rsidRDefault="00000000">
            <w:r>
              <w:t xml:space="preserve">Step 1. </w:t>
            </w:r>
          </w:p>
          <w:p w14:paraId="61642345" w14:textId="77777777" w:rsidR="00D651CA" w:rsidRDefault="00000000">
            <w:r>
              <w:t>Click Settings.</w:t>
            </w:r>
          </w:p>
        </w:tc>
        <w:tc>
          <w:tcPr>
            <w:tcW w:w="3021" w:type="dxa"/>
          </w:tcPr>
          <w:p w14:paraId="59A9EC8D" w14:textId="77777777" w:rsidR="00D651CA" w:rsidRDefault="00000000">
            <w:r>
              <w:t>Step 2.</w:t>
            </w:r>
          </w:p>
          <w:p w14:paraId="66E4B8EF" w14:textId="77777777" w:rsidR="00D651CA" w:rsidRDefault="00000000">
            <w:r>
              <w:t>Select Language settings.</w:t>
            </w:r>
          </w:p>
        </w:tc>
        <w:tc>
          <w:tcPr>
            <w:tcW w:w="3021" w:type="dxa"/>
          </w:tcPr>
          <w:p w14:paraId="6F978F40" w14:textId="77777777" w:rsidR="00D651CA" w:rsidRDefault="00000000">
            <w:r>
              <w:t>Step 3.</w:t>
            </w:r>
          </w:p>
          <w:p w14:paraId="245F6FB4" w14:textId="77777777" w:rsidR="00D651CA" w:rsidRDefault="00000000">
            <w:r>
              <w:t>Select the desired system language.</w:t>
            </w:r>
          </w:p>
        </w:tc>
      </w:tr>
      <w:tr w:rsidR="00352849" w14:paraId="35878751" w14:textId="77777777" w:rsidTr="00352849">
        <w:tc>
          <w:tcPr>
            <w:tcW w:w="3020" w:type="dxa"/>
          </w:tcPr>
          <w:p w14:paraId="366FFABA" w14:textId="77777777" w:rsidR="00D651CA" w:rsidRDefault="00000000">
            <w:r>
              <w:rPr>
                <w:noProof/>
              </w:rPr>
              <w:drawing>
                <wp:anchor distT="0" distB="0" distL="0" distR="0" simplePos="0" relativeHeight="251667456" behindDoc="0" locked="0" layoutInCell="1" allowOverlap="1" wp14:anchorId="720210BD" wp14:editId="54491526">
                  <wp:simplePos x="0" y="0"/>
                  <wp:positionH relativeFrom="page">
                    <wp:posOffset>573405</wp:posOffset>
                  </wp:positionH>
                  <wp:positionV relativeFrom="paragraph">
                    <wp:posOffset>156210</wp:posOffset>
                  </wp:positionV>
                  <wp:extent cx="685800" cy="876300"/>
                  <wp:effectExtent l="0" t="0" r="0" b="0"/>
                  <wp:wrapTopAndBottom/>
                  <wp:docPr id="11124864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685800" cy="876300"/>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tcPr>
          <w:p w14:paraId="00F28B6A" w14:textId="77777777" w:rsidR="00352849" w:rsidRDefault="00352849" w:rsidP="00352849">
            <w:r w:rsidRPr="00352849">
              <w:rPr>
                <w:noProof/>
              </w:rPr>
              <w:drawing>
                <wp:inline distT="0" distB="0" distL="0" distR="0" wp14:anchorId="12BD41A0" wp14:editId="018B6368">
                  <wp:extent cx="1704975" cy="1552745"/>
                  <wp:effectExtent l="0" t="0" r="0" b="9525"/>
                  <wp:docPr id="117322161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21611" name=""/>
                          <pic:cNvPicPr/>
                        </pic:nvPicPr>
                        <pic:blipFill>
                          <a:blip r:embed="rId14"/>
                          <a:stretch>
                            <a:fillRect/>
                          </a:stretch>
                        </pic:blipFill>
                        <pic:spPr>
                          <a:xfrm>
                            <a:off x="0" y="0"/>
                            <a:ext cx="1714201" cy="1561147"/>
                          </a:xfrm>
                          <a:prstGeom prst="rect">
                            <a:avLst/>
                          </a:prstGeom>
                        </pic:spPr>
                      </pic:pic>
                    </a:graphicData>
                  </a:graphic>
                </wp:inline>
              </w:drawing>
            </w:r>
          </w:p>
        </w:tc>
        <w:tc>
          <w:tcPr>
            <w:tcW w:w="3021" w:type="dxa"/>
          </w:tcPr>
          <w:p w14:paraId="73DB0CD0" w14:textId="77777777" w:rsidR="00352849" w:rsidRDefault="00352849" w:rsidP="00352849">
            <w:r w:rsidRPr="00352849">
              <w:rPr>
                <w:noProof/>
              </w:rPr>
              <w:drawing>
                <wp:inline distT="0" distB="0" distL="0" distR="0" wp14:anchorId="5B713CCF" wp14:editId="2236BB9A">
                  <wp:extent cx="1714044" cy="1551286"/>
                  <wp:effectExtent l="0" t="0" r="635" b="0"/>
                  <wp:docPr id="86682387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23878" name=""/>
                          <pic:cNvPicPr/>
                        </pic:nvPicPr>
                        <pic:blipFill>
                          <a:blip r:embed="rId15"/>
                          <a:stretch>
                            <a:fillRect/>
                          </a:stretch>
                        </pic:blipFill>
                        <pic:spPr>
                          <a:xfrm>
                            <a:off x="0" y="0"/>
                            <a:ext cx="1737862" cy="1572843"/>
                          </a:xfrm>
                          <a:prstGeom prst="rect">
                            <a:avLst/>
                          </a:prstGeom>
                        </pic:spPr>
                      </pic:pic>
                    </a:graphicData>
                  </a:graphic>
                </wp:inline>
              </w:drawing>
            </w:r>
          </w:p>
        </w:tc>
      </w:tr>
    </w:tbl>
    <w:p w14:paraId="2B5F0844" w14:textId="77777777" w:rsidR="00352849" w:rsidRDefault="00352849" w:rsidP="00352849"/>
    <w:p w14:paraId="77CCEA5F" w14:textId="77777777" w:rsidR="00D651CA" w:rsidRDefault="00000000">
      <w:pPr>
        <w:pStyle w:val="Nadpis1"/>
      </w:pPr>
      <w:bookmarkStart w:id="10" w:name="_Toc168296759"/>
      <w:r>
        <w:t>Main functions</w:t>
      </w:r>
      <w:bookmarkEnd w:id="10"/>
    </w:p>
    <w:p w14:paraId="0B483E45" w14:textId="77777777" w:rsidR="00D651CA" w:rsidRDefault="00000000">
      <w:pPr>
        <w:pStyle w:val="Nadpis2"/>
      </w:pPr>
      <w:bookmarkStart w:id="11" w:name="_Toc168296760"/>
      <w:r>
        <w:t>Online translation</w:t>
      </w:r>
      <w:bookmarkEnd w:id="11"/>
    </w:p>
    <w:p w14:paraId="6D898500" w14:textId="77777777" w:rsidR="00D651CA" w:rsidRDefault="00000000">
      <w:r w:rsidRPr="0072369C">
        <w:t xml:space="preserve">Make sure your </w:t>
      </w:r>
      <w:r>
        <w:t xml:space="preserve">translator </w:t>
      </w:r>
      <w:r w:rsidRPr="0072369C">
        <w:t xml:space="preserve">is successfully connected to the </w:t>
      </w:r>
      <w:r>
        <w:t xml:space="preserve">Internet </w:t>
      </w:r>
      <w:r w:rsidRPr="0072369C">
        <w:t xml:space="preserve">before use. </w:t>
      </w:r>
    </w:p>
    <w:p w14:paraId="4FC04A15" w14:textId="77777777" w:rsidR="00D651CA" w:rsidRDefault="00000000">
      <w:r w:rsidRPr="0072369C">
        <w:rPr>
          <w:b/>
          <w:bCs/>
          <w:u w:val="single"/>
        </w:rPr>
        <w:t>Language selection</w:t>
      </w:r>
      <w:r w:rsidRPr="0072369C">
        <w:t>: select the original or target language at the top of the online translation interface.</w:t>
      </w:r>
    </w:p>
    <w:p w14:paraId="1EE6F5DA" w14:textId="3BB00038" w:rsidR="00D651CA" w:rsidRDefault="00000000">
      <w:r w:rsidRPr="00FF32DD">
        <w:rPr>
          <w:b/>
          <w:bCs/>
          <w:u w:val="single"/>
        </w:rPr>
        <w:t xml:space="preserve">Voice input: </w:t>
      </w:r>
      <w:r w:rsidRPr="00FF32DD">
        <w:t xml:space="preserve">otherwise it will not be recognized. Long press the red/blue button (voice input button), start to "speak" when you hear a "beep", red for the original language and blue for the target language. </w:t>
      </w:r>
    </w:p>
    <w:p w14:paraId="1D726717" w14:textId="77777777" w:rsidR="00D651CA" w:rsidRDefault="00000000">
      <w:pPr>
        <w:rPr>
          <w:color w:val="FF0000"/>
        </w:rPr>
      </w:pPr>
      <w:r w:rsidRPr="00FF32DD">
        <w:rPr>
          <w:color w:val="FF0000"/>
        </w:rPr>
        <w:t xml:space="preserve">Make sure you speak </w:t>
      </w:r>
      <w:r>
        <w:rPr>
          <w:color w:val="FF0000"/>
        </w:rPr>
        <w:t xml:space="preserve">the language </w:t>
      </w:r>
      <w:r w:rsidRPr="00FF32DD">
        <w:rPr>
          <w:color w:val="FF0000"/>
        </w:rPr>
        <w:t xml:space="preserve">you have </w:t>
      </w:r>
      <w:r>
        <w:rPr>
          <w:color w:val="FF0000"/>
        </w:rPr>
        <w:t>chosen</w:t>
      </w:r>
      <w:r w:rsidRPr="00FF32DD">
        <w:rPr>
          <w:color w:val="FF0000"/>
        </w:rPr>
        <w:t xml:space="preserve">. Otherwise the </w:t>
      </w:r>
      <w:r>
        <w:rPr>
          <w:color w:val="FF0000"/>
        </w:rPr>
        <w:t xml:space="preserve">language </w:t>
      </w:r>
      <w:r w:rsidRPr="00FF32DD">
        <w:rPr>
          <w:color w:val="FF0000"/>
        </w:rPr>
        <w:t>will not be recognised.</w:t>
      </w:r>
    </w:p>
    <w:p w14:paraId="48E9AE5A" w14:textId="77777777" w:rsidR="00D651CA" w:rsidRDefault="00000000">
      <w:r w:rsidRPr="00FF32DD">
        <w:t xml:space="preserve">When the </w:t>
      </w:r>
      <w:r>
        <w:t xml:space="preserve">button </w:t>
      </w:r>
      <w:r w:rsidRPr="00FF32DD">
        <w:t>is released, the voice is automatically recognized and parsed, translated into the set target language and broadcast by voice. Tap the screen to play the conversation.</w:t>
      </w:r>
    </w:p>
    <w:p w14:paraId="47D29A19" w14:textId="77777777" w:rsidR="00FF32DD" w:rsidRDefault="00FF32DD" w:rsidP="0072369C"/>
    <w:p w14:paraId="756E7E08" w14:textId="77777777" w:rsidR="00FF32DD" w:rsidRDefault="00FF32DD"/>
    <w:p w14:paraId="2AE5E7A7" w14:textId="77777777" w:rsidR="00D651CA" w:rsidRDefault="00000000">
      <w:r w:rsidRPr="007229B5">
        <w:t xml:space="preserve">Long press to delete </w:t>
      </w:r>
      <w:r w:rsidR="003A42DD">
        <w:t xml:space="preserve">or </w:t>
      </w:r>
      <w:r w:rsidRPr="007229B5">
        <w:t>clear text entries.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229B5" w14:paraId="5574CDAF" w14:textId="77777777" w:rsidTr="007229B5">
        <w:tc>
          <w:tcPr>
            <w:tcW w:w="4531" w:type="dxa"/>
          </w:tcPr>
          <w:p w14:paraId="50F4B720" w14:textId="77777777" w:rsidR="00D651CA" w:rsidRDefault="00000000">
            <w:r>
              <w:rPr>
                <w:noProof/>
              </w:rPr>
              <w:drawing>
                <wp:anchor distT="0" distB="0" distL="0" distR="0" simplePos="0" relativeHeight="251673600" behindDoc="0" locked="0" layoutInCell="1" allowOverlap="1" wp14:anchorId="28C7BF30" wp14:editId="11FE6FC7">
                  <wp:simplePos x="1247775" y="1600200"/>
                  <wp:positionH relativeFrom="margin">
                    <wp:align>center</wp:align>
                  </wp:positionH>
                  <wp:positionV relativeFrom="margin">
                    <wp:align>center</wp:align>
                  </wp:positionV>
                  <wp:extent cx="2038350" cy="1857375"/>
                  <wp:effectExtent l="0" t="0" r="0" b="9525"/>
                  <wp:wrapSquare wrapText="bothSides"/>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pic:cNvPicPr>
                            <a:picLocks noChangeAspect="1"/>
                          </pic:cNvPicPr>
                        </pic:nvPicPr>
                        <pic:blipFill>
                          <a:blip r:embed="rId16" cstate="print"/>
                          <a:stretch>
                            <a:fillRect/>
                          </a:stretch>
                        </pic:blipFill>
                        <pic:spPr>
                          <a:xfrm>
                            <a:off x="0" y="0"/>
                            <a:ext cx="2038350" cy="1857375"/>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tcPr>
          <w:p w14:paraId="57222F13" w14:textId="77777777" w:rsidR="00D651CA" w:rsidRDefault="00000000">
            <w:r>
              <w:rPr>
                <w:noProof/>
              </w:rPr>
              <w:drawing>
                <wp:anchor distT="0" distB="0" distL="0" distR="0" simplePos="0" relativeHeight="251675648" behindDoc="0" locked="0" layoutInCell="1" allowOverlap="1" wp14:anchorId="6912E8E0" wp14:editId="157CD370">
                  <wp:simplePos x="4067175" y="1495425"/>
                  <wp:positionH relativeFrom="margin">
                    <wp:align>center</wp:align>
                  </wp:positionH>
                  <wp:positionV relativeFrom="margin">
                    <wp:align>center</wp:align>
                  </wp:positionV>
                  <wp:extent cx="1990725" cy="1813560"/>
                  <wp:effectExtent l="0" t="0" r="9525" b="0"/>
                  <wp:wrapSquare wrapText="bothSides"/>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pic:cNvPicPr>
                        </pic:nvPicPr>
                        <pic:blipFill>
                          <a:blip r:embed="rId17" cstate="print"/>
                          <a:stretch>
                            <a:fillRect/>
                          </a:stretch>
                        </pic:blipFill>
                        <pic:spPr>
                          <a:xfrm>
                            <a:off x="0" y="0"/>
                            <a:ext cx="1990725" cy="1813560"/>
                          </a:xfrm>
                          <a:prstGeom prst="rect">
                            <a:avLst/>
                          </a:prstGeom>
                        </pic:spPr>
                      </pic:pic>
                    </a:graphicData>
                  </a:graphic>
                  <wp14:sizeRelH relativeFrom="margin">
                    <wp14:pctWidth>0</wp14:pctWidth>
                  </wp14:sizeRelH>
                  <wp14:sizeRelV relativeFrom="margin">
                    <wp14:pctHeight>0</wp14:pctHeight>
                  </wp14:sizeRelV>
                </wp:anchor>
              </w:drawing>
            </w:r>
          </w:p>
        </w:tc>
      </w:tr>
    </w:tbl>
    <w:p w14:paraId="7D038DFC" w14:textId="77777777" w:rsidR="007229B5" w:rsidRDefault="007229B5" w:rsidP="0072369C"/>
    <w:p w14:paraId="0C6AED78" w14:textId="77777777" w:rsidR="00D651CA" w:rsidRDefault="00000000">
      <w:pPr>
        <w:pStyle w:val="Nadpis2"/>
      </w:pPr>
      <w:bookmarkStart w:id="12" w:name="_Toc168296761"/>
      <w:r>
        <w:lastRenderedPageBreak/>
        <w:t>Offline Translation</w:t>
      </w:r>
      <w:bookmarkEnd w:id="12"/>
    </w:p>
    <w:p w14:paraId="7D24BDE0" w14:textId="77777777" w:rsidR="00D651CA" w:rsidRDefault="00000000">
      <w:pPr>
        <w:rPr>
          <w:color w:val="FF0000"/>
        </w:rPr>
      </w:pPr>
      <w:r w:rsidRPr="007229B5">
        <w:rPr>
          <w:color w:val="FF0000"/>
        </w:rPr>
        <w:t>Offline translation, the speed and accuracy of the answer are limited, prefer to use online translation. Before using offline translation, you need to connect to the network and download the language data.</w:t>
      </w:r>
    </w:p>
    <w:p w14:paraId="05953DCE" w14:textId="77777777" w:rsidR="00D651CA" w:rsidRDefault="00000000">
      <w:r w:rsidRPr="007229B5">
        <w:rPr>
          <w:b/>
          <w:bCs/>
          <w:u w:val="single"/>
        </w:rPr>
        <w:t xml:space="preserve">Data download: </w:t>
      </w:r>
      <w:r w:rsidRPr="007229B5">
        <w:t xml:space="preserve">the first time you use offline translation, download the "Offline Package Report". The </w:t>
      </w:r>
      <w:r w:rsidR="00717EB2">
        <w:t xml:space="preserve">offline language download is not intended for voice translation, but is intended for </w:t>
      </w:r>
      <w:r w:rsidR="00AF11AF">
        <w:t xml:space="preserve">photo </w:t>
      </w:r>
      <w:r w:rsidR="00717EB2">
        <w:t xml:space="preserve">slide translation. </w:t>
      </w:r>
      <w:r w:rsidR="00AF11AF">
        <w:t>That is, you have to take a picture of something and it will be translated for you.</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229B5" w14:paraId="2A354CFE" w14:textId="77777777" w:rsidTr="007229B5">
        <w:trPr>
          <w:trHeight w:val="2138"/>
        </w:trPr>
        <w:tc>
          <w:tcPr>
            <w:tcW w:w="4531" w:type="dxa"/>
          </w:tcPr>
          <w:p w14:paraId="4970AC07" w14:textId="77777777" w:rsidR="00D651CA" w:rsidRDefault="00000000">
            <w:pPr>
              <w:jc w:val="center"/>
            </w:pPr>
            <w:r>
              <w:rPr>
                <w:noProof/>
              </w:rPr>
              <w:drawing>
                <wp:anchor distT="0" distB="0" distL="0" distR="0" simplePos="0" relativeHeight="251679744" behindDoc="0" locked="0" layoutInCell="1" allowOverlap="1" wp14:anchorId="70C81F0A" wp14:editId="485BBB0B">
                  <wp:simplePos x="0" y="0"/>
                  <wp:positionH relativeFrom="margin">
                    <wp:posOffset>899160</wp:posOffset>
                  </wp:positionH>
                  <wp:positionV relativeFrom="margin">
                    <wp:posOffset>400050</wp:posOffset>
                  </wp:positionV>
                  <wp:extent cx="1017905" cy="809625"/>
                  <wp:effectExtent l="0" t="0" r="0" b="9525"/>
                  <wp:wrapSquare wrapText="bothSides"/>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png"/>
                          <pic:cNvPicPr>
                            <a:picLocks noChangeAspect="1"/>
                          </pic:cNvPicPr>
                        </pic:nvPicPr>
                        <pic:blipFill>
                          <a:blip r:embed="rId18" cstate="print"/>
                          <a:stretch>
                            <a:fillRect/>
                          </a:stretch>
                        </pic:blipFill>
                        <pic:spPr>
                          <a:xfrm>
                            <a:off x="0" y="0"/>
                            <a:ext cx="1017905" cy="809625"/>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vMerge w:val="restart"/>
          </w:tcPr>
          <w:p w14:paraId="0284581F" w14:textId="77777777" w:rsidR="00D651CA" w:rsidRDefault="00000000">
            <w:r>
              <w:rPr>
                <w:rFonts w:ascii="Calibri" w:hAnsi="Calibri" w:cs="Calibri"/>
                <w:noProof/>
              </w:rPr>
              <w:drawing>
                <wp:anchor distT="0" distB="0" distL="0" distR="0" simplePos="0" relativeHeight="251681792" behindDoc="0" locked="0" layoutInCell="1" allowOverlap="1" wp14:anchorId="02236AF1" wp14:editId="23CA6024">
                  <wp:simplePos x="0" y="0"/>
                  <wp:positionH relativeFrom="page">
                    <wp:posOffset>55245</wp:posOffset>
                  </wp:positionH>
                  <wp:positionV relativeFrom="paragraph">
                    <wp:posOffset>6350</wp:posOffset>
                  </wp:positionV>
                  <wp:extent cx="2743200" cy="1822870"/>
                  <wp:effectExtent l="0" t="0" r="0" b="6350"/>
                  <wp:wrapNone/>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jpeg"/>
                          <pic:cNvPicPr>
                            <a:picLocks noChangeAspect="1"/>
                          </pic:cNvPicPr>
                        </pic:nvPicPr>
                        <pic:blipFill>
                          <a:blip r:embed="rId19" cstate="print"/>
                          <a:stretch>
                            <a:fillRect/>
                          </a:stretch>
                        </pic:blipFill>
                        <pic:spPr>
                          <a:xfrm>
                            <a:off x="0" y="0"/>
                            <a:ext cx="2757546" cy="1832403"/>
                          </a:xfrm>
                          <a:prstGeom prst="rect">
                            <a:avLst/>
                          </a:prstGeom>
                        </pic:spPr>
                      </pic:pic>
                    </a:graphicData>
                  </a:graphic>
                  <wp14:sizeRelH relativeFrom="margin">
                    <wp14:pctWidth>0</wp14:pctWidth>
                  </wp14:sizeRelH>
                  <wp14:sizeRelV relativeFrom="margin">
                    <wp14:pctHeight>0</wp14:pctHeight>
                  </wp14:sizeRelV>
                </wp:anchor>
              </w:drawing>
            </w:r>
          </w:p>
        </w:tc>
      </w:tr>
      <w:tr w:rsidR="007229B5" w14:paraId="169D4574" w14:textId="77777777" w:rsidTr="007229B5">
        <w:trPr>
          <w:trHeight w:val="837"/>
        </w:trPr>
        <w:tc>
          <w:tcPr>
            <w:tcW w:w="4531" w:type="dxa"/>
          </w:tcPr>
          <w:p w14:paraId="59D77ACD" w14:textId="77777777" w:rsidR="00D651CA" w:rsidRDefault="00000000">
            <w:pPr>
              <w:jc w:val="center"/>
              <w:rPr>
                <w:b/>
                <w:bCs/>
                <w:noProof/>
              </w:rPr>
            </w:pPr>
            <w:r w:rsidRPr="007229B5">
              <w:rPr>
                <w:b/>
                <w:bCs/>
                <w:noProof/>
              </w:rPr>
              <w:t>Offline translation</w:t>
            </w:r>
          </w:p>
        </w:tc>
        <w:tc>
          <w:tcPr>
            <w:tcW w:w="4531" w:type="dxa"/>
            <w:vMerge/>
          </w:tcPr>
          <w:p w14:paraId="3A8EE2BD" w14:textId="77777777" w:rsidR="007229B5" w:rsidRDefault="007229B5" w:rsidP="007229B5"/>
        </w:tc>
      </w:tr>
    </w:tbl>
    <w:p w14:paraId="2A7E2FFC" w14:textId="77777777" w:rsidR="007229B5" w:rsidRDefault="007229B5" w:rsidP="007229B5"/>
    <w:p w14:paraId="46039CE8" w14:textId="77777777" w:rsidR="00D651CA" w:rsidRDefault="00000000">
      <w:r w:rsidRPr="007229B5">
        <w:rPr>
          <w:b/>
          <w:bCs/>
          <w:u w:val="single"/>
        </w:rPr>
        <w:t xml:space="preserve">Select a language: </w:t>
      </w:r>
      <w:r w:rsidRPr="007229B5">
        <w:t>click on the language bar at the top of the voice translation screen. From the list that appears, select the source language and the target language.</w:t>
      </w:r>
    </w:p>
    <w:p w14:paraId="13A73944" w14:textId="77777777" w:rsidR="00D651CA" w:rsidRDefault="00000000">
      <w:r w:rsidRPr="007229B5">
        <w:rPr>
          <w:b/>
          <w:bCs/>
          <w:u w:val="single"/>
        </w:rPr>
        <w:t xml:space="preserve">Voice input: </w:t>
      </w:r>
      <w:r w:rsidRPr="007229B5">
        <w:t>long press the red/blue button (voice input button) , start "talking" when you hear a "beep".</w:t>
      </w:r>
    </w:p>
    <w:p w14:paraId="114C9609" w14:textId="77777777" w:rsidR="00D651CA" w:rsidRDefault="00000000">
      <w:pPr>
        <w:rPr>
          <w:color w:val="FF0000"/>
        </w:rPr>
      </w:pPr>
      <w:r w:rsidRPr="007229B5">
        <w:rPr>
          <w:color w:val="FF0000"/>
        </w:rPr>
        <w:t>Make sure the appropriate language is selected. Otherwise it will not be recognized.</w:t>
      </w:r>
    </w:p>
    <w:p w14:paraId="422490D1" w14:textId="77777777" w:rsidR="00D651CA" w:rsidRDefault="00000000">
      <w:r w:rsidRPr="007229B5">
        <w:t>When the hands are released, the voice is automatically recognised and translated into the target language.</w:t>
      </w:r>
    </w:p>
    <w:p w14:paraId="0FD46896" w14:textId="77777777" w:rsidR="00D651CA" w:rsidRDefault="00000000">
      <w:pPr>
        <w:pStyle w:val="Nadpis2"/>
      </w:pPr>
      <w:bookmarkStart w:id="13" w:name="_Toc168296762"/>
      <w:r>
        <w:t>Translation of a recorded recording</w:t>
      </w:r>
      <w:bookmarkEnd w:id="13"/>
    </w:p>
    <w:p w14:paraId="62BD00FB" w14:textId="77777777" w:rsidR="00D651CA" w:rsidRDefault="00000000">
      <w:r>
        <w:rPr>
          <w:rFonts w:ascii="Calibri" w:hAnsi="Calibri" w:cs="Calibri"/>
          <w:noProof/>
          <w:color w:val="181818"/>
          <w:sz w:val="13"/>
        </w:rPr>
        <w:drawing>
          <wp:anchor distT="0" distB="0" distL="71755" distR="71755" simplePos="0" relativeHeight="251685888" behindDoc="1" locked="0" layoutInCell="1" allowOverlap="1" wp14:anchorId="25D70E96" wp14:editId="4657623D">
            <wp:simplePos x="0" y="0"/>
            <wp:positionH relativeFrom="margin">
              <wp:posOffset>3796030</wp:posOffset>
            </wp:positionH>
            <wp:positionV relativeFrom="paragraph">
              <wp:posOffset>453390</wp:posOffset>
            </wp:positionV>
            <wp:extent cx="169200" cy="187200"/>
            <wp:effectExtent l="0" t="0" r="2540" b="3810"/>
            <wp:wrapTight wrapText="bothSides">
              <wp:wrapPolygon edited="0">
                <wp:start x="0" y="0"/>
                <wp:lineTo x="0" y="19837"/>
                <wp:lineTo x="19489" y="19837"/>
                <wp:lineTo x="19489" y="0"/>
                <wp:lineTo x="0" y="0"/>
              </wp:wrapPolygon>
            </wp:wrapTight>
            <wp:docPr id="52" name="Picture 5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2"/>
                    <pic:cNvPicPr>
                      <a:picLocks noChangeAspect="1"/>
                    </pic:cNvPicPr>
                  </pic:nvPicPr>
                  <pic:blipFill>
                    <a:blip r:embed="rId20"/>
                    <a:stretch>
                      <a:fillRect/>
                    </a:stretch>
                  </pic:blipFill>
                  <pic:spPr>
                    <a:xfrm>
                      <a:off x="0" y="0"/>
                      <a:ext cx="169200" cy="187200"/>
                    </a:xfrm>
                    <a:prstGeom prst="rect">
                      <a:avLst/>
                    </a:prstGeom>
                  </pic:spPr>
                </pic:pic>
              </a:graphicData>
            </a:graphic>
            <wp14:sizeRelH relativeFrom="margin">
              <wp14:pctWidth>0</wp14:pctWidth>
            </wp14:sizeRelH>
            <wp14:sizeRelV relativeFrom="margin">
              <wp14:pctHeight>0</wp14:pctHeight>
            </wp14:sizeRelV>
          </wp:anchor>
        </w:drawing>
      </w:r>
      <w:r w:rsidR="002859FE" w:rsidRPr="002859FE">
        <w:rPr>
          <w:b/>
          <w:bCs/>
          <w:u w:val="single"/>
        </w:rPr>
        <w:t>Select a language</w:t>
      </w:r>
      <w:r w:rsidR="002859FE">
        <w:rPr>
          <w:b/>
          <w:bCs/>
          <w:u w:val="single"/>
        </w:rPr>
        <w:t xml:space="preserve">: </w:t>
      </w:r>
      <w:r w:rsidR="002859FE" w:rsidRPr="00C45C2B">
        <w:rPr>
          <w:u w:val="single"/>
        </w:rPr>
        <w:t xml:space="preserve">tap </w:t>
      </w:r>
      <w:r w:rsidR="002859FE" w:rsidRPr="002859FE">
        <w:t>the original language (red) on the recording translation screen. Then tap the target language (blue) and select the language.</w:t>
      </w:r>
    </w:p>
    <w:p w14:paraId="07DB89C2" w14:textId="239BB907" w:rsidR="00D651CA" w:rsidRDefault="00000000">
      <w:pPr>
        <w:rPr>
          <w:rFonts w:ascii="Calibri" w:hAnsi="Calibri" w:cs="Calibri"/>
          <w:noProof/>
          <w:color w:val="181818"/>
          <w:sz w:val="13"/>
        </w:rPr>
      </w:pPr>
      <w:r>
        <w:rPr>
          <w:rFonts w:ascii="Calibri" w:hAnsi="Calibri" w:cs="Calibri"/>
          <w:noProof/>
          <w:color w:val="181818"/>
          <w:sz w:val="13"/>
        </w:rPr>
        <w:drawing>
          <wp:anchor distT="0" distB="0" distL="36195" distR="71755" simplePos="0" relativeHeight="251683840" behindDoc="1" locked="0" layoutInCell="1" allowOverlap="1" wp14:anchorId="21609E85" wp14:editId="12AE1E6C">
            <wp:simplePos x="0" y="0"/>
            <wp:positionH relativeFrom="column">
              <wp:posOffset>1786255</wp:posOffset>
            </wp:positionH>
            <wp:positionV relativeFrom="paragraph">
              <wp:posOffset>12700</wp:posOffset>
            </wp:positionV>
            <wp:extent cx="152400" cy="171450"/>
            <wp:effectExtent l="0" t="0" r="0" b="0"/>
            <wp:wrapTight wrapText="bothSides">
              <wp:wrapPolygon edited="0">
                <wp:start x="0" y="0"/>
                <wp:lineTo x="0" y="19200"/>
                <wp:lineTo x="18900" y="19200"/>
                <wp:lineTo x="18900" y="0"/>
                <wp:lineTo x="0" y="0"/>
              </wp:wrapPolygon>
            </wp:wrapTight>
            <wp:docPr id="51" name="Picture 5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1"/>
                    <pic:cNvPicPr>
                      <a:picLocks noChangeAspect="1"/>
                    </pic:cNvPicPr>
                  </pic:nvPicPr>
                  <pic:blipFill>
                    <a:blip r:embed="rId21"/>
                    <a:srcRect l="1429" t="-7725" r="-1429" b="7725"/>
                    <a:stretch>
                      <a:fillRect/>
                    </a:stretch>
                  </pic:blipFill>
                  <pic:spPr>
                    <a:xfrm>
                      <a:off x="0" y="0"/>
                      <a:ext cx="152400" cy="171450"/>
                    </a:xfrm>
                    <a:prstGeom prst="rect">
                      <a:avLst/>
                    </a:prstGeom>
                  </pic:spPr>
                </pic:pic>
              </a:graphicData>
            </a:graphic>
            <wp14:sizeRelH relativeFrom="margin">
              <wp14:pctWidth>0</wp14:pctWidth>
            </wp14:sizeRelH>
            <wp14:sizeRelV relativeFrom="margin">
              <wp14:pctHeight>0</wp14:pctHeight>
            </wp14:sizeRelV>
          </wp:anchor>
        </w:drawing>
      </w:r>
      <w:r w:rsidR="002859FE" w:rsidRPr="002859FE">
        <w:rPr>
          <w:b/>
          <w:bCs/>
          <w:u w:val="single"/>
        </w:rPr>
        <w:t xml:space="preserve">Recording: </w:t>
      </w:r>
      <w:r w:rsidR="002859FE" w:rsidRPr="002859FE">
        <w:t>press the button to start recording.</w:t>
      </w:r>
      <w:r>
        <w:t xml:space="preserve"> Press  </w:t>
      </w:r>
      <w:r w:rsidR="00C45C2B">
        <w:t>bu</w:t>
      </w:r>
      <w:r>
        <w:t xml:space="preserve">tton to stop recording. </w:t>
      </w:r>
      <w:r w:rsidR="002859FE" w:rsidRPr="002859FE">
        <w:t>Next, select whether you want to save the recording or not</w:t>
      </w:r>
      <w:r w:rsidR="002859FE" w:rsidRPr="002859FE">
        <w:rPr>
          <w:rFonts w:ascii="Calibri" w:hAnsi="Calibri" w:cs="Calibri"/>
          <w:noProof/>
          <w:color w:val="181818"/>
          <w:sz w:val="13"/>
        </w:rPr>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2447"/>
        <w:gridCol w:w="3289"/>
      </w:tblGrid>
      <w:tr w:rsidR="00384E48" w14:paraId="443636D8" w14:textId="77777777" w:rsidTr="00384E48">
        <w:tc>
          <w:tcPr>
            <w:tcW w:w="3020" w:type="dxa"/>
          </w:tcPr>
          <w:p w14:paraId="0C409286" w14:textId="77777777" w:rsidR="00D651CA" w:rsidRDefault="00000000">
            <w:pPr>
              <w:rPr>
                <w:rFonts w:ascii="Calibri" w:hAnsi="Calibri" w:cs="Calibri"/>
                <w:noProof/>
                <w:color w:val="181818"/>
                <w:sz w:val="13"/>
              </w:rPr>
            </w:pPr>
            <w:r>
              <w:rPr>
                <w:b/>
                <w:bCs/>
                <w:noProof/>
              </w:rPr>
              <w:lastRenderedPageBreak/>
              <w:drawing>
                <wp:anchor distT="0" distB="0" distL="0" distR="0" simplePos="0" relativeHeight="251692032" behindDoc="0" locked="0" layoutInCell="1" allowOverlap="1" wp14:anchorId="3CD1E15D" wp14:editId="5ABF753D">
                  <wp:simplePos x="962025" y="2133600"/>
                  <wp:positionH relativeFrom="margin">
                    <wp:align>center</wp:align>
                  </wp:positionH>
                  <wp:positionV relativeFrom="margin">
                    <wp:align>center</wp:align>
                  </wp:positionV>
                  <wp:extent cx="1981200" cy="2232660"/>
                  <wp:effectExtent l="0" t="0" r="0" b="0"/>
                  <wp:wrapSquare wrapText="bothSides"/>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jpeg"/>
                          <pic:cNvPicPr>
                            <a:picLocks noChangeAspect="1"/>
                          </pic:cNvPicPr>
                        </pic:nvPicPr>
                        <pic:blipFill>
                          <a:blip r:embed="rId22" cstate="print"/>
                          <a:stretch>
                            <a:fillRect/>
                          </a:stretch>
                        </pic:blipFill>
                        <pic:spPr>
                          <a:xfrm>
                            <a:off x="0" y="0"/>
                            <a:ext cx="1981200" cy="2232660"/>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vAlign w:val="center"/>
          </w:tcPr>
          <w:p w14:paraId="2441D741" w14:textId="77777777" w:rsidR="00D651CA" w:rsidRDefault="00000000">
            <w:pPr>
              <w:jc w:val="right"/>
              <w:rPr>
                <w:rFonts w:ascii="Calibri" w:hAnsi="Calibri" w:cs="Calibri"/>
                <w:noProof/>
                <w:color w:val="181818"/>
                <w:sz w:val="13"/>
              </w:rPr>
            </w:pPr>
            <w:r>
              <w:rPr>
                <w:noProof/>
              </w:rPr>
              <w:drawing>
                <wp:anchor distT="0" distB="0" distL="0" distR="0" simplePos="0" relativeHeight="251694080" behindDoc="0" locked="0" layoutInCell="1" allowOverlap="1" wp14:anchorId="7E0197CC" wp14:editId="1E2969DE">
                  <wp:simplePos x="3095625" y="2762250"/>
                  <wp:positionH relativeFrom="margin">
                    <wp:align>center</wp:align>
                  </wp:positionH>
                  <wp:positionV relativeFrom="margin">
                    <wp:align>center</wp:align>
                  </wp:positionV>
                  <wp:extent cx="590550" cy="971550"/>
                  <wp:effectExtent l="0" t="0" r="0" b="0"/>
                  <wp:wrapSquare wrapText="bothSides"/>
                  <wp:docPr id="46"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jpeg"/>
                          <pic:cNvPicPr>
                            <a:picLocks noChangeAspect="1"/>
                          </pic:cNvPicPr>
                        </pic:nvPicPr>
                        <pic:blipFill>
                          <a:blip r:embed="rId23" cstate="print"/>
                          <a:srcRect l="57517"/>
                          <a:stretch>
                            <a:fillRect/>
                          </a:stretch>
                        </pic:blipFill>
                        <pic:spPr>
                          <a:xfrm>
                            <a:off x="0" y="0"/>
                            <a:ext cx="590550" cy="971550"/>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tcPr>
          <w:p w14:paraId="0CEB916A" w14:textId="77777777" w:rsidR="00D651CA" w:rsidRDefault="00000000">
            <w:pPr>
              <w:rPr>
                <w:rFonts w:ascii="Calibri" w:hAnsi="Calibri" w:cs="Calibri"/>
                <w:noProof/>
                <w:color w:val="181818"/>
                <w:sz w:val="13"/>
              </w:rPr>
            </w:pPr>
            <w:r>
              <w:rPr>
                <w:b/>
                <w:bCs/>
                <w:noProof/>
              </w:rPr>
              <w:drawing>
                <wp:anchor distT="0" distB="0" distL="0" distR="0" simplePos="0" relativeHeight="251696128" behindDoc="0" locked="0" layoutInCell="1" allowOverlap="1" wp14:anchorId="35CF2DC2" wp14:editId="681B4996">
                  <wp:simplePos x="4581525" y="2228850"/>
                  <wp:positionH relativeFrom="margin">
                    <wp:align>center</wp:align>
                  </wp:positionH>
                  <wp:positionV relativeFrom="margin">
                    <wp:align>center</wp:align>
                  </wp:positionV>
                  <wp:extent cx="1951355" cy="2199640"/>
                  <wp:effectExtent l="0" t="0" r="0" b="0"/>
                  <wp:wrapSquare wrapText="bothSides"/>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jpeg"/>
                          <pic:cNvPicPr>
                            <a:picLocks noChangeAspect="1"/>
                          </pic:cNvPicPr>
                        </pic:nvPicPr>
                        <pic:blipFill>
                          <a:blip r:embed="rId24" cstate="print"/>
                          <a:stretch>
                            <a:fillRect/>
                          </a:stretch>
                        </pic:blipFill>
                        <pic:spPr>
                          <a:xfrm>
                            <a:off x="0" y="0"/>
                            <a:ext cx="1951355" cy="2199640"/>
                          </a:xfrm>
                          <a:prstGeom prst="rect">
                            <a:avLst/>
                          </a:prstGeom>
                        </pic:spPr>
                      </pic:pic>
                    </a:graphicData>
                  </a:graphic>
                  <wp14:sizeRelH relativeFrom="margin">
                    <wp14:pctWidth>0</wp14:pctWidth>
                  </wp14:sizeRelH>
                  <wp14:sizeRelV relativeFrom="margin">
                    <wp14:pctHeight>0</wp14:pctHeight>
                  </wp14:sizeRelV>
                </wp:anchor>
              </w:drawing>
            </w:r>
          </w:p>
        </w:tc>
      </w:tr>
    </w:tbl>
    <w:p w14:paraId="6EE2E42B" w14:textId="77777777" w:rsidR="004E09E8" w:rsidRDefault="004E09E8" w:rsidP="002859FE">
      <w:pPr>
        <w:rPr>
          <w:rFonts w:ascii="Calibri" w:hAnsi="Calibri" w:cs="Calibri"/>
          <w:noProof/>
          <w:color w:val="181818"/>
          <w:sz w:val="13"/>
        </w:rPr>
      </w:pPr>
    </w:p>
    <w:p w14:paraId="11582E73" w14:textId="4D882355" w:rsidR="00D651CA" w:rsidRDefault="00C45C2B">
      <w:pPr>
        <w:rPr>
          <w:rFonts w:ascii="Calibri" w:hAnsi="Calibri" w:cs="Calibri"/>
          <w:noProof/>
          <w:color w:val="181818"/>
          <w:sz w:val="13"/>
        </w:rPr>
      </w:pPr>
      <w:r>
        <w:rPr>
          <w:rFonts w:ascii="Calibri" w:hAnsi="Calibri" w:cs="Calibri"/>
          <w:noProof/>
        </w:rPr>
        <w:drawing>
          <wp:anchor distT="0" distB="0" distL="71755" distR="71755" simplePos="0" relativeHeight="251689984" behindDoc="1" locked="0" layoutInCell="1" allowOverlap="1" wp14:anchorId="569DB9E3" wp14:editId="1841F3EF">
            <wp:simplePos x="0" y="0"/>
            <wp:positionH relativeFrom="column">
              <wp:posOffset>4823388</wp:posOffset>
            </wp:positionH>
            <wp:positionV relativeFrom="paragraph">
              <wp:posOffset>9525</wp:posOffset>
            </wp:positionV>
            <wp:extent cx="136800" cy="126000"/>
            <wp:effectExtent l="0" t="0" r="0" b="7620"/>
            <wp:wrapTight wrapText="bothSides">
              <wp:wrapPolygon edited="0">
                <wp:start x="0" y="0"/>
                <wp:lineTo x="0" y="19636"/>
                <wp:lineTo x="18084" y="19636"/>
                <wp:lineTo x="18084" y="0"/>
                <wp:lineTo x="0" y="0"/>
              </wp:wrapPolygon>
            </wp:wrapTight>
            <wp:docPr id="54" name="Picture 5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4"/>
                    <pic:cNvPicPr>
                      <a:picLocks noChangeAspect="1"/>
                    </pic:cNvPicPr>
                  </pic:nvPicPr>
                  <pic:blipFill>
                    <a:blip r:embed="rId25"/>
                    <a:stretch>
                      <a:fillRect/>
                    </a:stretch>
                  </pic:blipFill>
                  <pic:spPr>
                    <a:xfrm>
                      <a:off x="0" y="0"/>
                      <a:ext cx="136800" cy="1260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color w:val="181818"/>
          <w:sz w:val="13"/>
        </w:rPr>
        <w:drawing>
          <wp:anchor distT="0" distB="0" distL="71755" distR="71755" simplePos="0" relativeHeight="251687936" behindDoc="1" locked="0" layoutInCell="1" allowOverlap="1" wp14:anchorId="79E2DEB9" wp14:editId="51FF86E7">
            <wp:simplePos x="0" y="0"/>
            <wp:positionH relativeFrom="column">
              <wp:posOffset>2310130</wp:posOffset>
            </wp:positionH>
            <wp:positionV relativeFrom="paragraph">
              <wp:posOffset>9525</wp:posOffset>
            </wp:positionV>
            <wp:extent cx="140335" cy="154305"/>
            <wp:effectExtent l="0" t="0" r="0" b="0"/>
            <wp:wrapTight wrapText="bothSides">
              <wp:wrapPolygon edited="0">
                <wp:start x="0" y="0"/>
                <wp:lineTo x="0" y="18667"/>
                <wp:lineTo x="17593" y="18667"/>
                <wp:lineTo x="17593" y="0"/>
                <wp:lineTo x="0" y="0"/>
              </wp:wrapPolygon>
            </wp:wrapTight>
            <wp:docPr id="53" name="Picture 5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3"/>
                    <pic:cNvPicPr>
                      <a:picLocks noChangeAspect="1"/>
                    </pic:cNvPicPr>
                  </pic:nvPicPr>
                  <pic:blipFill>
                    <a:blip r:embed="rId26"/>
                    <a:stretch>
                      <a:fillRect/>
                    </a:stretch>
                  </pic:blipFill>
                  <pic:spPr>
                    <a:xfrm>
                      <a:off x="0" y="0"/>
                      <a:ext cx="140335" cy="154305"/>
                    </a:xfrm>
                    <a:prstGeom prst="rect">
                      <a:avLst/>
                    </a:prstGeom>
                  </pic:spPr>
                </pic:pic>
              </a:graphicData>
            </a:graphic>
            <wp14:sizeRelH relativeFrom="margin">
              <wp14:pctWidth>0</wp14:pctWidth>
            </wp14:sizeRelH>
            <wp14:sizeRelV relativeFrom="margin">
              <wp14:pctHeight>0</wp14:pctHeight>
            </wp14:sizeRelV>
          </wp:anchor>
        </w:drawing>
      </w:r>
      <w:r w:rsidR="00E2081E" w:rsidRPr="00E2081E">
        <w:rPr>
          <w:b/>
          <w:bCs/>
          <w:u w:val="single"/>
        </w:rPr>
        <w:t xml:space="preserve">Recording translation: </w:t>
      </w:r>
      <w:r w:rsidR="00E2081E" w:rsidRPr="00C45C2B">
        <w:rPr>
          <w:u w:val="single"/>
        </w:rPr>
        <w:t>tap the</w:t>
      </w:r>
      <w:r w:rsidR="00E2081E" w:rsidRPr="00E2081E">
        <w:rPr>
          <w:b/>
          <w:bCs/>
          <w:u w:val="single"/>
        </w:rPr>
        <w:t xml:space="preserve"> </w:t>
      </w:r>
      <w:r w:rsidR="00E2081E" w:rsidRPr="00E2081E">
        <w:t>button to see a list of recordings. Tap the button</w:t>
      </w:r>
      <w:r>
        <w:t xml:space="preserve"> in the</w:t>
      </w:r>
      <w:r w:rsidR="00E2081E" w:rsidRPr="00E2081E">
        <w:t xml:space="preserve"> right corner to view the original text and the translated text</w:t>
      </w:r>
      <w:r w:rsidR="00E2081E" w:rsidRPr="00E2081E">
        <w:rPr>
          <w:rFonts w:ascii="Calibri" w:hAnsi="Calibri" w:cs="Calibri"/>
          <w:noProof/>
          <w:color w:val="181818"/>
          <w:sz w:val="13"/>
        </w:rPr>
        <w:t xml:space="preserve">. </w:t>
      </w:r>
    </w:p>
    <w:p w14:paraId="7EFAA9BF" w14:textId="77777777" w:rsidR="004E09E8" w:rsidRDefault="004E09E8" w:rsidP="002859FE">
      <w:pPr>
        <w:rPr>
          <w:b/>
          <w:bCs/>
          <w:u w:val="single"/>
        </w:rPr>
      </w:pPr>
    </w:p>
    <w:p w14:paraId="714EF886" w14:textId="77777777" w:rsidR="00D651CA" w:rsidRDefault="00000000">
      <w:pPr>
        <w:pStyle w:val="Nadpis2"/>
      </w:pPr>
      <w:bookmarkStart w:id="14" w:name="_Toc168296763"/>
      <w:r>
        <w:t>Image translation</w:t>
      </w:r>
      <w:bookmarkEnd w:id="14"/>
    </w:p>
    <w:p w14:paraId="7DA11B7F" w14:textId="77777777" w:rsidR="00D651CA" w:rsidRDefault="00000000">
      <w:r w:rsidRPr="00384E48">
        <w:rPr>
          <w:b/>
          <w:bCs/>
          <w:u w:val="single"/>
        </w:rPr>
        <w:t xml:space="preserve">Select a language: </w:t>
      </w:r>
      <w:r w:rsidRPr="00C45C2B">
        <w:rPr>
          <w:u w:val="single"/>
        </w:rPr>
        <w:t>tap</w:t>
      </w:r>
      <w:r w:rsidRPr="00384E48">
        <w:rPr>
          <w:b/>
          <w:bCs/>
          <w:u w:val="single"/>
        </w:rPr>
        <w:t xml:space="preserve"> </w:t>
      </w:r>
      <w:r w:rsidRPr="00384E48">
        <w:t>the language bar at the top of the photo translation screen to select the source and target languages.</w:t>
      </w:r>
    </w:p>
    <w:p w14:paraId="28A8C9DB" w14:textId="77777777" w:rsidR="00D651CA" w:rsidRDefault="00000000">
      <w:r w:rsidRPr="00384E48">
        <w:t>Point the camera at the photo or text you want to translate and tap the screen to focus. Press the Take photo button to take a photo. When the analysis is complete, the translation results are displayed on the screen.</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84E48" w14:paraId="3CCA46BC" w14:textId="77777777" w:rsidTr="00A77262">
        <w:trPr>
          <w:trHeight w:val="3831"/>
        </w:trPr>
        <w:tc>
          <w:tcPr>
            <w:tcW w:w="9062" w:type="dxa"/>
          </w:tcPr>
          <w:p w14:paraId="6E548DA1" w14:textId="77777777" w:rsidR="00D651CA" w:rsidRDefault="00000000">
            <w:r>
              <w:rPr>
                <w:noProof/>
              </w:rPr>
              <w:drawing>
                <wp:anchor distT="0" distB="0" distL="0" distR="0" simplePos="0" relativeHeight="251698176" behindDoc="0" locked="0" layoutInCell="1" allowOverlap="1" wp14:anchorId="6EE25670" wp14:editId="7C1B0670">
                  <wp:simplePos x="0" y="0"/>
                  <wp:positionH relativeFrom="margin">
                    <wp:posOffset>173990</wp:posOffset>
                  </wp:positionH>
                  <wp:positionV relativeFrom="margin">
                    <wp:posOffset>48895</wp:posOffset>
                  </wp:positionV>
                  <wp:extent cx="5267325" cy="2363470"/>
                  <wp:effectExtent l="0" t="0" r="9525" b="0"/>
                  <wp:wrapSquare wrapText="bothSides"/>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jpeg"/>
                          <pic:cNvPicPr>
                            <a:picLocks noChangeAspect="1"/>
                          </pic:cNvPicPr>
                        </pic:nvPicPr>
                        <pic:blipFill>
                          <a:blip r:embed="rId27" cstate="print"/>
                          <a:stretch>
                            <a:fillRect/>
                          </a:stretch>
                        </pic:blipFill>
                        <pic:spPr>
                          <a:xfrm>
                            <a:off x="0" y="0"/>
                            <a:ext cx="5267325" cy="2363470"/>
                          </a:xfrm>
                          <a:prstGeom prst="rect">
                            <a:avLst/>
                          </a:prstGeom>
                        </pic:spPr>
                      </pic:pic>
                    </a:graphicData>
                  </a:graphic>
                  <wp14:sizeRelH relativeFrom="margin">
                    <wp14:pctWidth>0</wp14:pctWidth>
                  </wp14:sizeRelH>
                  <wp14:sizeRelV relativeFrom="margin">
                    <wp14:pctHeight>0</wp14:pctHeight>
                  </wp14:sizeRelV>
                </wp:anchor>
              </w:drawing>
            </w:r>
          </w:p>
        </w:tc>
      </w:tr>
    </w:tbl>
    <w:p w14:paraId="37086DD8" w14:textId="77777777" w:rsidR="00D651CA" w:rsidRDefault="00000000">
      <w:pPr>
        <w:pStyle w:val="Nadpis2"/>
        <w:rPr>
          <w:noProof/>
        </w:rPr>
      </w:pPr>
      <w:bookmarkStart w:id="15" w:name="_Toc168296764"/>
      <w:r>
        <w:rPr>
          <w:noProof/>
        </w:rPr>
        <w:t>Group translation</w:t>
      </w:r>
      <w:bookmarkEnd w:id="15"/>
    </w:p>
    <w:p w14:paraId="596ABF40" w14:textId="77777777" w:rsidR="00D651CA" w:rsidRDefault="00000000">
      <w:pPr>
        <w:spacing w:after="0" w:line="240" w:lineRule="auto"/>
      </w:pPr>
      <w:r>
        <w:t>You can invite several people to the group and communicate in different languages within the group. Up to 500 people per group Click "Create" and enter an ID to add members, then perform mutual translation.</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77262" w14:paraId="4BE18740" w14:textId="77777777" w:rsidTr="00A77262">
        <w:trPr>
          <w:trHeight w:val="1961"/>
        </w:trPr>
        <w:tc>
          <w:tcPr>
            <w:tcW w:w="9062" w:type="dxa"/>
          </w:tcPr>
          <w:p w14:paraId="6F37D489" w14:textId="77777777" w:rsidR="00D651CA" w:rsidRDefault="00000000">
            <w:r>
              <w:rPr>
                <w:noProof/>
              </w:rPr>
              <w:lastRenderedPageBreak/>
              <w:drawing>
                <wp:anchor distT="0" distB="0" distL="0" distR="0" simplePos="0" relativeHeight="251700224" behindDoc="1" locked="0" layoutInCell="1" allowOverlap="1" wp14:anchorId="33D2EB5A" wp14:editId="3D9BAE7E">
                  <wp:simplePos x="0" y="0"/>
                  <wp:positionH relativeFrom="margin">
                    <wp:align>center</wp:align>
                  </wp:positionH>
                  <wp:positionV relativeFrom="margin">
                    <wp:align>center</wp:align>
                  </wp:positionV>
                  <wp:extent cx="5057775" cy="1953260"/>
                  <wp:effectExtent l="0" t="0" r="9525" b="8890"/>
                  <wp:wrapSquare wrapText="bothSides"/>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jpeg"/>
                          <pic:cNvPicPr>
                            <a:picLocks noChangeAspect="1"/>
                          </pic:cNvPicPr>
                        </pic:nvPicPr>
                        <pic:blipFill>
                          <a:blip r:embed="rId28" cstate="print"/>
                          <a:srcRect t="33792"/>
                          <a:stretch>
                            <a:fillRect/>
                          </a:stretch>
                        </pic:blipFill>
                        <pic:spPr>
                          <a:xfrm>
                            <a:off x="0" y="0"/>
                            <a:ext cx="5057775" cy="1953260"/>
                          </a:xfrm>
                          <a:prstGeom prst="rect">
                            <a:avLst/>
                          </a:prstGeom>
                        </pic:spPr>
                      </pic:pic>
                    </a:graphicData>
                  </a:graphic>
                  <wp14:sizeRelH relativeFrom="margin">
                    <wp14:pctWidth>0</wp14:pctWidth>
                  </wp14:sizeRelH>
                  <wp14:sizeRelV relativeFrom="margin">
                    <wp14:pctHeight>0</wp14:pctHeight>
                  </wp14:sizeRelV>
                </wp:anchor>
              </w:drawing>
            </w:r>
          </w:p>
        </w:tc>
      </w:tr>
    </w:tbl>
    <w:p w14:paraId="260E8947" w14:textId="77777777" w:rsidR="00A77262" w:rsidRDefault="00A77262" w:rsidP="00A77262"/>
    <w:p w14:paraId="16B53945" w14:textId="77777777" w:rsidR="00D651CA" w:rsidRDefault="00000000">
      <w:pPr>
        <w:pStyle w:val="Nadpis2"/>
      </w:pPr>
      <w:bookmarkStart w:id="16" w:name="_Toc168296765"/>
      <w:r>
        <w:t>Learning the language</w:t>
      </w:r>
      <w:bookmarkEnd w:id="16"/>
    </w:p>
    <w:p w14:paraId="4162C2B0" w14:textId="77777777" w:rsidR="00D651CA" w:rsidRDefault="00000000">
      <w:r w:rsidRPr="00FC62BD">
        <w:rPr>
          <w:b/>
          <w:bCs/>
          <w:u w:val="single"/>
        </w:rPr>
        <w:t xml:space="preserve">Select a language: </w:t>
      </w:r>
      <w:r w:rsidRPr="00AA207A">
        <w:rPr>
          <w:u w:val="single"/>
        </w:rPr>
        <w:t>tap the</w:t>
      </w:r>
      <w:r w:rsidRPr="00FC62BD">
        <w:rPr>
          <w:b/>
          <w:bCs/>
          <w:u w:val="single"/>
        </w:rPr>
        <w:t xml:space="preserve"> </w:t>
      </w:r>
      <w:r>
        <w:t>language bar at the top of the language learning screen to select the original language and the target language for learning.</w:t>
      </w:r>
    </w:p>
    <w:p w14:paraId="04D3C3BD" w14:textId="77777777" w:rsidR="00D651CA" w:rsidRDefault="00000000">
      <w:r w:rsidRPr="00FC62BD">
        <w:rPr>
          <w:b/>
          <w:bCs/>
          <w:u w:val="single"/>
        </w:rPr>
        <w:t xml:space="preserve">Talking: </w:t>
      </w:r>
      <w:r>
        <w:t>when you release your hand, the target educational content is displayed on the screen.</w:t>
      </w:r>
    </w:p>
    <w:p w14:paraId="4B08EF6B" w14:textId="77777777" w:rsidR="00D651CA" w:rsidRDefault="00000000">
      <w:r w:rsidRPr="00FC62BD">
        <w:rPr>
          <w:b/>
          <w:bCs/>
          <w:u w:val="single"/>
        </w:rPr>
        <w:t xml:space="preserve">Learning: </w:t>
      </w:r>
      <w:r w:rsidRPr="00AA207A">
        <w:rPr>
          <w:u w:val="single"/>
        </w:rPr>
        <w:t>by</w:t>
      </w:r>
      <w:r w:rsidRPr="00FC62BD">
        <w:rPr>
          <w:b/>
          <w:bCs/>
          <w:u w:val="single"/>
        </w:rPr>
        <w:t xml:space="preserve"> </w:t>
      </w:r>
      <w:r>
        <w:t>long pressing the translation button you can follow the target learning content. Release your hand and the learning results and scores will be displayed on the screen. You can repeatedly listen to the standard pronunciation and your pronunciation.</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C62BD" w14:paraId="42B7334F" w14:textId="77777777" w:rsidTr="00FC62BD">
        <w:trPr>
          <w:trHeight w:val="2701"/>
        </w:trPr>
        <w:tc>
          <w:tcPr>
            <w:tcW w:w="3020" w:type="dxa"/>
          </w:tcPr>
          <w:p w14:paraId="30D5B9D5" w14:textId="77777777" w:rsidR="00D651CA" w:rsidRDefault="00000000">
            <w:r>
              <w:rPr>
                <w:noProof/>
              </w:rPr>
              <w:drawing>
                <wp:anchor distT="0" distB="0" distL="0" distR="0" simplePos="0" relativeHeight="251704320" behindDoc="0" locked="0" layoutInCell="1" allowOverlap="1" wp14:anchorId="1881E69A" wp14:editId="4A7858B8">
                  <wp:simplePos x="0" y="0"/>
                  <wp:positionH relativeFrom="margin">
                    <wp:posOffset>467995</wp:posOffset>
                  </wp:positionH>
                  <wp:positionV relativeFrom="margin">
                    <wp:posOffset>990600</wp:posOffset>
                  </wp:positionV>
                  <wp:extent cx="882650" cy="723900"/>
                  <wp:effectExtent l="0" t="0" r="0" b="0"/>
                  <wp:wrapSquare wrapText="bothSides"/>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1.png"/>
                          <pic:cNvPicPr>
                            <a:picLocks noChangeAspect="1"/>
                          </pic:cNvPicPr>
                        </pic:nvPicPr>
                        <pic:blipFill>
                          <a:blip r:embed="rId29" cstate="print"/>
                          <a:stretch>
                            <a:fillRect/>
                          </a:stretch>
                        </pic:blipFill>
                        <pic:spPr>
                          <a:xfrm>
                            <a:off x="0" y="0"/>
                            <a:ext cx="882650" cy="723900"/>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vMerge w:val="restart"/>
          </w:tcPr>
          <w:p w14:paraId="1246F1AE" w14:textId="77777777" w:rsidR="00D651CA" w:rsidRDefault="00000000">
            <w:r>
              <w:rPr>
                <w:noProof/>
              </w:rPr>
              <w:drawing>
                <wp:anchor distT="0" distB="0" distL="0" distR="0" simplePos="0" relativeHeight="251706368" behindDoc="1" locked="0" layoutInCell="1" allowOverlap="1" wp14:anchorId="05F05C38" wp14:editId="710E8DDB">
                  <wp:simplePos x="0" y="0"/>
                  <wp:positionH relativeFrom="page">
                    <wp:posOffset>452755</wp:posOffset>
                  </wp:positionH>
                  <wp:positionV relativeFrom="paragraph">
                    <wp:posOffset>1022350</wp:posOffset>
                  </wp:positionV>
                  <wp:extent cx="904875" cy="1489526"/>
                  <wp:effectExtent l="0" t="0" r="0" b="0"/>
                  <wp:wrapNone/>
                  <wp:docPr id="5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jpeg"/>
                          <pic:cNvPicPr>
                            <a:picLocks noChangeAspect="1"/>
                          </pic:cNvPicPr>
                        </pic:nvPicPr>
                        <pic:blipFill>
                          <a:blip r:embed="rId23" cstate="print"/>
                          <a:srcRect l="57517"/>
                          <a:stretch>
                            <a:fillRect/>
                          </a:stretch>
                        </pic:blipFill>
                        <pic:spPr>
                          <a:xfrm>
                            <a:off x="0" y="0"/>
                            <a:ext cx="904875" cy="1489526"/>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vMerge w:val="restart"/>
          </w:tcPr>
          <w:p w14:paraId="46B256C2" w14:textId="77777777" w:rsidR="00D651CA" w:rsidRDefault="00000000">
            <w:r>
              <w:rPr>
                <w:rFonts w:ascii="Calibri" w:hAnsi="Calibri" w:cs="Calibri"/>
                <w:b/>
                <w:bCs/>
                <w:noProof/>
              </w:rPr>
              <w:drawing>
                <wp:anchor distT="0" distB="0" distL="0" distR="0" simplePos="0" relativeHeight="251702272" behindDoc="0" locked="0" layoutInCell="1" allowOverlap="1" wp14:anchorId="56650FA1" wp14:editId="7E15841A">
                  <wp:simplePos x="0" y="0"/>
                  <wp:positionH relativeFrom="margin">
                    <wp:posOffset>-65405</wp:posOffset>
                  </wp:positionH>
                  <wp:positionV relativeFrom="margin">
                    <wp:posOffset>3174</wp:posOffset>
                  </wp:positionV>
                  <wp:extent cx="1543050" cy="3073241"/>
                  <wp:effectExtent l="0" t="0" r="0" b="0"/>
                  <wp:wrapSquare wrapText="bothSides"/>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jpeg"/>
                          <pic:cNvPicPr>
                            <a:picLocks noChangeAspect="1"/>
                          </pic:cNvPicPr>
                        </pic:nvPicPr>
                        <pic:blipFill>
                          <a:blip r:embed="rId30" cstate="print"/>
                          <a:stretch>
                            <a:fillRect/>
                          </a:stretch>
                        </pic:blipFill>
                        <pic:spPr>
                          <a:xfrm>
                            <a:off x="0" y="0"/>
                            <a:ext cx="1547805" cy="3082711"/>
                          </a:xfrm>
                          <a:prstGeom prst="rect">
                            <a:avLst/>
                          </a:prstGeom>
                        </pic:spPr>
                      </pic:pic>
                    </a:graphicData>
                  </a:graphic>
                  <wp14:sizeRelH relativeFrom="margin">
                    <wp14:pctWidth>0</wp14:pctWidth>
                  </wp14:sizeRelH>
                  <wp14:sizeRelV relativeFrom="margin">
                    <wp14:pctHeight>0</wp14:pctHeight>
                  </wp14:sizeRelV>
                </wp:anchor>
              </w:drawing>
            </w:r>
          </w:p>
        </w:tc>
      </w:tr>
      <w:tr w:rsidR="00FC62BD" w14:paraId="6FE9661B" w14:textId="77777777" w:rsidTr="00FC62BD">
        <w:trPr>
          <w:trHeight w:val="2244"/>
        </w:trPr>
        <w:tc>
          <w:tcPr>
            <w:tcW w:w="3020" w:type="dxa"/>
          </w:tcPr>
          <w:p w14:paraId="09382795" w14:textId="77777777" w:rsidR="00D651CA" w:rsidRDefault="00000000">
            <w:pPr>
              <w:jc w:val="center"/>
              <w:rPr>
                <w:b/>
                <w:bCs/>
              </w:rPr>
            </w:pPr>
            <w:r w:rsidRPr="00FC62BD">
              <w:rPr>
                <w:b/>
                <w:bCs/>
                <w:sz w:val="32"/>
                <w:szCs w:val="32"/>
              </w:rPr>
              <w:t>Learning the language</w:t>
            </w:r>
          </w:p>
        </w:tc>
        <w:tc>
          <w:tcPr>
            <w:tcW w:w="3021" w:type="dxa"/>
            <w:vMerge/>
          </w:tcPr>
          <w:p w14:paraId="4A53365A" w14:textId="77777777" w:rsidR="00FC62BD" w:rsidRDefault="00FC62BD" w:rsidP="00FC62BD"/>
        </w:tc>
        <w:tc>
          <w:tcPr>
            <w:tcW w:w="3021" w:type="dxa"/>
            <w:vMerge/>
          </w:tcPr>
          <w:p w14:paraId="7558EF83" w14:textId="77777777" w:rsidR="00FC62BD" w:rsidRDefault="00FC62BD" w:rsidP="00FC62BD"/>
        </w:tc>
      </w:tr>
    </w:tbl>
    <w:p w14:paraId="67FEFAD7" w14:textId="77777777" w:rsidR="00FC62BD" w:rsidRDefault="00FC62BD" w:rsidP="00FC62BD"/>
    <w:p w14:paraId="3BE9ECA3" w14:textId="77777777" w:rsidR="00D651CA" w:rsidRDefault="00000000">
      <w:pPr>
        <w:pStyle w:val="Nadpis2"/>
      </w:pPr>
      <w:bookmarkStart w:id="17" w:name="_Toc168296766"/>
      <w:r>
        <w:t>Real-time translation</w:t>
      </w:r>
      <w:bookmarkEnd w:id="17"/>
    </w:p>
    <w:p w14:paraId="1827FD96" w14:textId="77777777" w:rsidR="00D651CA" w:rsidRDefault="00000000">
      <w:r>
        <w:t>Make sure your network is successfully connected before use.</w:t>
      </w:r>
    </w:p>
    <w:p w14:paraId="51382B33" w14:textId="77777777" w:rsidR="00D651CA" w:rsidRDefault="00000000">
      <w:r w:rsidRPr="0034629B">
        <w:rPr>
          <w:b/>
          <w:bCs/>
          <w:u w:val="single"/>
        </w:rPr>
        <w:t xml:space="preserve">Language selection: </w:t>
      </w:r>
      <w:r>
        <w:t xml:space="preserve">click the </w:t>
      </w:r>
      <w:r w:rsidR="00717EB2">
        <w:t xml:space="preserve">drop-down </w:t>
      </w:r>
      <w:r>
        <w:t>button on the real-time translation interface. In the list that appears, select the source and target language separately.</w:t>
      </w:r>
    </w:p>
    <w:p w14:paraId="72DE16D8" w14:textId="77777777" w:rsidR="00D651CA" w:rsidRDefault="00000000">
      <w:r w:rsidRPr="0034629B">
        <w:rPr>
          <w:b/>
          <w:bCs/>
          <w:u w:val="single"/>
        </w:rPr>
        <w:t xml:space="preserve">Voice input: </w:t>
      </w:r>
      <w:r>
        <w:t>when "Please start speak" is displayed, start speaking.</w:t>
      </w:r>
    </w:p>
    <w:p w14:paraId="4D1F5C12" w14:textId="77777777" w:rsidR="00D651CA" w:rsidRDefault="00000000">
      <w:r>
        <w:lastRenderedPageBreak/>
        <w:t>Press the red/blue button again to end the conversation and the audio is automatically detected, output and converted. Click on the voice conversation playback screen.</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4629B" w14:paraId="0EFDC060" w14:textId="77777777" w:rsidTr="0034629B">
        <w:trPr>
          <w:trHeight w:val="2548"/>
        </w:trPr>
        <w:tc>
          <w:tcPr>
            <w:tcW w:w="3020" w:type="dxa"/>
          </w:tcPr>
          <w:p w14:paraId="471C0544" w14:textId="77777777" w:rsidR="00D651CA" w:rsidRDefault="00000000">
            <w:r>
              <w:rPr>
                <w:noProof/>
                <w:sz w:val="20"/>
              </w:rPr>
              <w:drawing>
                <wp:anchor distT="0" distB="0" distL="114300" distR="114300" simplePos="0" relativeHeight="251710464" behindDoc="1" locked="0" layoutInCell="1" allowOverlap="1" wp14:anchorId="1A79D9E0" wp14:editId="4FA826BD">
                  <wp:simplePos x="0" y="0"/>
                  <wp:positionH relativeFrom="margin">
                    <wp:posOffset>471170</wp:posOffset>
                  </wp:positionH>
                  <wp:positionV relativeFrom="margin">
                    <wp:posOffset>752475</wp:posOffset>
                  </wp:positionV>
                  <wp:extent cx="895350" cy="846649"/>
                  <wp:effectExtent l="0" t="0" r="0" b="0"/>
                  <wp:wrapSquare wrapText="bothSides"/>
                  <wp:docPr id="61" name="Picture 61" descr="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888"/>
                          <pic:cNvPicPr>
                            <a:picLocks noChangeAspect="1"/>
                          </pic:cNvPicPr>
                        </pic:nvPicPr>
                        <pic:blipFill>
                          <a:blip r:embed="rId31"/>
                          <a:stretch>
                            <a:fillRect/>
                          </a:stretch>
                        </pic:blipFill>
                        <pic:spPr>
                          <a:xfrm>
                            <a:off x="0" y="0"/>
                            <a:ext cx="895350" cy="846649"/>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vMerge w:val="restart"/>
          </w:tcPr>
          <w:p w14:paraId="1902DCAB" w14:textId="77777777" w:rsidR="00D651CA" w:rsidRDefault="00000000">
            <w:r>
              <w:rPr>
                <w:noProof/>
              </w:rPr>
              <w:drawing>
                <wp:anchor distT="0" distB="0" distL="0" distR="0" simplePos="0" relativeHeight="251712512" behindDoc="1" locked="0" layoutInCell="1" allowOverlap="1" wp14:anchorId="00E2FBA1" wp14:editId="1EDBF03C">
                  <wp:simplePos x="0" y="0"/>
                  <wp:positionH relativeFrom="page">
                    <wp:posOffset>465455</wp:posOffset>
                  </wp:positionH>
                  <wp:positionV relativeFrom="paragraph">
                    <wp:posOffset>883920</wp:posOffset>
                  </wp:positionV>
                  <wp:extent cx="904875" cy="1489526"/>
                  <wp:effectExtent l="0" t="0" r="0" b="0"/>
                  <wp:wrapNone/>
                  <wp:docPr id="186673895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jpeg"/>
                          <pic:cNvPicPr>
                            <a:picLocks noChangeAspect="1"/>
                          </pic:cNvPicPr>
                        </pic:nvPicPr>
                        <pic:blipFill>
                          <a:blip r:embed="rId23" cstate="print"/>
                          <a:srcRect l="57517"/>
                          <a:stretch>
                            <a:fillRect/>
                          </a:stretch>
                        </pic:blipFill>
                        <pic:spPr>
                          <a:xfrm>
                            <a:off x="0" y="0"/>
                            <a:ext cx="904875" cy="1489526"/>
                          </a:xfrm>
                          <a:prstGeom prst="rect">
                            <a:avLst/>
                          </a:prstGeom>
                        </pic:spPr>
                      </pic:pic>
                    </a:graphicData>
                  </a:graphic>
                  <wp14:sizeRelH relativeFrom="margin">
                    <wp14:pctWidth>0</wp14:pctWidth>
                  </wp14:sizeRelH>
                  <wp14:sizeRelV relativeFrom="margin">
                    <wp14:pctHeight>0</wp14:pctHeight>
                  </wp14:sizeRelV>
                </wp:anchor>
              </w:drawing>
            </w:r>
          </w:p>
        </w:tc>
        <w:tc>
          <w:tcPr>
            <w:tcW w:w="3021" w:type="dxa"/>
            <w:vMerge w:val="restart"/>
          </w:tcPr>
          <w:p w14:paraId="1DD8533B" w14:textId="77777777" w:rsidR="00D651CA" w:rsidRDefault="00000000">
            <w:r>
              <w:rPr>
                <w:rFonts w:ascii="Calibri" w:hAnsi="Calibri" w:cs="Calibri"/>
                <w:noProof/>
              </w:rPr>
              <w:drawing>
                <wp:anchor distT="0" distB="0" distL="0" distR="0" simplePos="0" relativeHeight="251708416" behindDoc="0" locked="0" layoutInCell="1" allowOverlap="1" wp14:anchorId="769BEFBB" wp14:editId="5748DEA4">
                  <wp:simplePos x="0" y="0"/>
                  <wp:positionH relativeFrom="margin">
                    <wp:posOffset>180975</wp:posOffset>
                  </wp:positionH>
                  <wp:positionV relativeFrom="margin">
                    <wp:posOffset>142875</wp:posOffset>
                  </wp:positionV>
                  <wp:extent cx="1343025" cy="2686048"/>
                  <wp:effectExtent l="0" t="0" r="0" b="635"/>
                  <wp:wrapSquare wrapText="bothSides"/>
                  <wp:docPr id="4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6.jpeg"/>
                          <pic:cNvPicPr>
                            <a:picLocks noChangeAspect="1"/>
                          </pic:cNvPicPr>
                        </pic:nvPicPr>
                        <pic:blipFill>
                          <a:blip r:embed="rId32" cstate="print"/>
                          <a:stretch>
                            <a:fillRect/>
                          </a:stretch>
                        </pic:blipFill>
                        <pic:spPr>
                          <a:xfrm>
                            <a:off x="0" y="0"/>
                            <a:ext cx="1343025" cy="2686048"/>
                          </a:xfrm>
                          <a:prstGeom prst="rect">
                            <a:avLst/>
                          </a:prstGeom>
                        </pic:spPr>
                      </pic:pic>
                    </a:graphicData>
                  </a:graphic>
                  <wp14:sizeRelH relativeFrom="margin">
                    <wp14:pctWidth>0</wp14:pctWidth>
                  </wp14:sizeRelH>
                  <wp14:sizeRelV relativeFrom="margin">
                    <wp14:pctHeight>0</wp14:pctHeight>
                  </wp14:sizeRelV>
                </wp:anchor>
              </w:drawing>
            </w:r>
          </w:p>
        </w:tc>
      </w:tr>
      <w:tr w:rsidR="0034629B" w14:paraId="78E9AB22" w14:textId="77777777" w:rsidTr="0034629B">
        <w:trPr>
          <w:trHeight w:val="1695"/>
        </w:trPr>
        <w:tc>
          <w:tcPr>
            <w:tcW w:w="3020" w:type="dxa"/>
          </w:tcPr>
          <w:p w14:paraId="37C9D05B" w14:textId="77777777" w:rsidR="00D651CA" w:rsidRDefault="00000000">
            <w:pPr>
              <w:jc w:val="center"/>
              <w:rPr>
                <w:b/>
                <w:bCs/>
              </w:rPr>
            </w:pPr>
            <w:r w:rsidRPr="0034629B">
              <w:rPr>
                <w:b/>
                <w:bCs/>
                <w:sz w:val="28"/>
                <w:szCs w:val="28"/>
              </w:rPr>
              <w:t>Real-time translation</w:t>
            </w:r>
          </w:p>
        </w:tc>
        <w:tc>
          <w:tcPr>
            <w:tcW w:w="3021" w:type="dxa"/>
            <w:vMerge/>
          </w:tcPr>
          <w:p w14:paraId="544B16B6" w14:textId="77777777" w:rsidR="0034629B" w:rsidRDefault="0034629B" w:rsidP="0034629B"/>
        </w:tc>
        <w:tc>
          <w:tcPr>
            <w:tcW w:w="3021" w:type="dxa"/>
            <w:vMerge/>
          </w:tcPr>
          <w:p w14:paraId="5FB33449" w14:textId="77777777" w:rsidR="0034629B" w:rsidRDefault="0034629B" w:rsidP="0034629B"/>
        </w:tc>
      </w:tr>
    </w:tbl>
    <w:p w14:paraId="375736A8" w14:textId="77777777" w:rsidR="0034629B" w:rsidRDefault="0034629B" w:rsidP="0034629B"/>
    <w:p w14:paraId="27D895E3" w14:textId="77777777" w:rsidR="00D651CA" w:rsidRDefault="00000000">
      <w:pPr>
        <w:pStyle w:val="Nadpis2"/>
      </w:pPr>
      <w:bookmarkStart w:id="18" w:name="_Toc168296767"/>
      <w:r>
        <w:t>Translation of the text</w:t>
      </w:r>
      <w:bookmarkEnd w:id="18"/>
    </w:p>
    <w:p w14:paraId="3AFAEA8D" w14:textId="77777777" w:rsidR="00D651CA" w:rsidRDefault="00000000">
      <w:r w:rsidRPr="0034629B">
        <w:t>You can enter text on the keyboard and translate it into the desired target language.</w:t>
      </w:r>
    </w:p>
    <w:p w14:paraId="4704E8D5" w14:textId="77777777" w:rsidR="00D651CA" w:rsidRDefault="00000000">
      <w:pPr>
        <w:pStyle w:val="Nadpis2"/>
      </w:pPr>
      <w:bookmarkStart w:id="19" w:name="_Toc168296768"/>
      <w:r>
        <w:t>Phone translation</w:t>
      </w:r>
      <w:bookmarkEnd w:id="19"/>
    </w:p>
    <w:p w14:paraId="22650368" w14:textId="77777777" w:rsidR="00D651CA" w:rsidRDefault="00000000">
      <w:r>
        <w:t>To scan the QR code that appears on the device, use an app with a code scanning feature on your phone, such as Chrome</w:t>
      </w:r>
      <w:r w:rsidR="003A42DD">
        <w:t xml:space="preserve">, </w:t>
      </w:r>
      <w:r>
        <w:t>Paypal, and other apps to scan the code to connect.</w:t>
      </w:r>
      <w:r w:rsidR="00717EB2">
        <w:t xml:space="preserve"> Then open the web address that was retrieved from the QR code on your phone. You will be redirected to the translation web interface. You will then be able to interact using your mobile phone and the translator.</w:t>
      </w:r>
    </w:p>
    <w:p w14:paraId="18405FF6" w14:textId="77777777" w:rsidR="00D651CA" w:rsidRDefault="00000000">
      <w:r>
        <w:t>Click on the map icon in the top left corner of your mobile phone to select the source language, and then click on the top right corner of your device to select the target language to perform a normal translation.</w:t>
      </w:r>
    </w:p>
    <w:p w14:paraId="78AE162A" w14:textId="77777777" w:rsidR="00D651CA" w:rsidRDefault="00000000">
      <w:pPr>
        <w:pStyle w:val="Nadpis1"/>
      </w:pPr>
      <w:bookmarkStart w:id="20" w:name="_Toc168296769"/>
      <w:r>
        <w:t>Additional features</w:t>
      </w:r>
      <w:bookmarkEnd w:id="20"/>
    </w:p>
    <w:p w14:paraId="49953322" w14:textId="77777777" w:rsidR="00D651CA" w:rsidRDefault="00000000">
      <w:pPr>
        <w:pStyle w:val="Nadpis2"/>
      </w:pPr>
      <w:bookmarkStart w:id="21" w:name="_Toc168296770"/>
      <w:r w:rsidRPr="0034629B">
        <w:t>Exchange rate conversion</w:t>
      </w:r>
      <w:bookmarkEnd w:id="21"/>
    </w:p>
    <w:p w14:paraId="7BD76C26" w14:textId="77777777" w:rsidR="00D651CA" w:rsidRDefault="00000000">
      <w:r w:rsidRPr="0034629B">
        <w:t xml:space="preserve">You can perform real-time conversion of exchange rates between multiple currencies (for </w:t>
      </w:r>
      <w:r w:rsidR="003A42DD">
        <w:t>comparison</w:t>
      </w:r>
      <w:r w:rsidRPr="0034629B">
        <w:t xml:space="preserve"> only).</w:t>
      </w:r>
    </w:p>
    <w:p w14:paraId="125CF4FA" w14:textId="77777777" w:rsidR="00D651CA" w:rsidRDefault="00000000">
      <w:pPr>
        <w:pStyle w:val="Nadpis2"/>
      </w:pPr>
      <w:bookmarkStart w:id="22" w:name="_Toc168296771"/>
      <w:r w:rsidRPr="0034629B">
        <w:t>Conversion of units</w:t>
      </w:r>
      <w:bookmarkEnd w:id="22"/>
    </w:p>
    <w:p w14:paraId="132EE860" w14:textId="77777777" w:rsidR="00D651CA" w:rsidRDefault="00000000">
      <w:r w:rsidRPr="0034629B">
        <w:t>You can convert between multiple units (for comparison only).</w:t>
      </w:r>
    </w:p>
    <w:p w14:paraId="09955E48" w14:textId="77777777" w:rsidR="00D651CA" w:rsidRDefault="00000000">
      <w:pPr>
        <w:pStyle w:val="Nadpis2"/>
      </w:pPr>
      <w:bookmarkStart w:id="23" w:name="_Toc168296772"/>
      <w:r w:rsidRPr="0034629B">
        <w:t>ChatGPT</w:t>
      </w:r>
      <w:bookmarkEnd w:id="23"/>
    </w:p>
    <w:p w14:paraId="424E947F" w14:textId="77777777" w:rsidR="00D651CA" w:rsidRDefault="00000000">
      <w:r w:rsidRPr="0034629B">
        <w:t xml:space="preserve">Log in to your CHATGPT account and start </w:t>
      </w:r>
      <w:r w:rsidR="003A42DD">
        <w:t>using AI</w:t>
      </w:r>
      <w:r w:rsidR="007A499D">
        <w:t xml:space="preserve">. </w:t>
      </w:r>
    </w:p>
    <w:p w14:paraId="5BA3A9A5" w14:textId="77777777" w:rsidR="00D651CA" w:rsidRDefault="00000000">
      <w:pPr>
        <w:pStyle w:val="Nadpis2"/>
      </w:pPr>
      <w:bookmarkStart w:id="24" w:name="_Toc168296773"/>
      <w:r w:rsidRPr="0034629B">
        <w:t>World Clock</w:t>
      </w:r>
      <w:bookmarkEnd w:id="24"/>
    </w:p>
    <w:p w14:paraId="30B01328" w14:textId="77777777" w:rsidR="00D651CA" w:rsidRDefault="00000000">
      <w:r w:rsidRPr="0034629B">
        <w:t>You can check the time in different time zones</w:t>
      </w:r>
      <w:r>
        <w:t>.</w:t>
      </w:r>
    </w:p>
    <w:p w14:paraId="6DDBB4CE" w14:textId="77777777" w:rsidR="0034629B" w:rsidRDefault="0034629B" w:rsidP="0034629B"/>
    <w:p w14:paraId="20B4236C" w14:textId="77777777" w:rsidR="00D651CA" w:rsidRDefault="00000000">
      <w:pPr>
        <w:pStyle w:val="Nadpis1"/>
      </w:pPr>
      <w:bookmarkStart w:id="25" w:name="_Toc168296774"/>
      <w:r>
        <w:t>Security</w:t>
      </w:r>
      <w:bookmarkEnd w:id="25"/>
    </w:p>
    <w:p w14:paraId="39BF9EF5" w14:textId="77777777" w:rsidR="00D651CA" w:rsidRDefault="00000000">
      <w:pPr>
        <w:pStyle w:val="Odsekzoznamu"/>
        <w:numPr>
          <w:ilvl w:val="0"/>
          <w:numId w:val="9"/>
        </w:numPr>
      </w:pPr>
      <w:r>
        <w:t xml:space="preserve">Do not use this equipment in places where the use of electronic equipment is prohibited, such as gas stations, fuel depots, chemical plants, etc., as this may cause an explosion </w:t>
      </w:r>
      <w:r w:rsidR="00AF11AF">
        <w:t xml:space="preserve">or </w:t>
      </w:r>
      <w:r>
        <w:t>fire.</w:t>
      </w:r>
    </w:p>
    <w:p w14:paraId="0741E3BD" w14:textId="77777777" w:rsidR="00D651CA" w:rsidRDefault="00000000">
      <w:pPr>
        <w:pStyle w:val="Odsekzoznamu"/>
        <w:numPr>
          <w:ilvl w:val="0"/>
          <w:numId w:val="9"/>
        </w:numPr>
      </w:pPr>
      <w:r>
        <w:t xml:space="preserve">Do not use uncertified </w:t>
      </w:r>
      <w:r w:rsidR="00AF11AF">
        <w:t xml:space="preserve">or </w:t>
      </w:r>
      <w:r>
        <w:t>incompatible power supplies, chargers that may cause fire, explosion</w:t>
      </w:r>
      <w:r w:rsidR="00AF11AF">
        <w:t xml:space="preserve">, or </w:t>
      </w:r>
      <w:r>
        <w:t>other hazards.</w:t>
      </w:r>
    </w:p>
    <w:p w14:paraId="05CA8F1F" w14:textId="77777777" w:rsidR="00D651CA" w:rsidRDefault="00000000">
      <w:pPr>
        <w:pStyle w:val="Odsekzoznamu"/>
        <w:numPr>
          <w:ilvl w:val="0"/>
          <w:numId w:val="9"/>
        </w:numPr>
      </w:pPr>
      <w:r>
        <w:t>When charging is complete</w:t>
      </w:r>
      <w:r w:rsidR="00AF11AF">
        <w:t xml:space="preserve">, </w:t>
      </w:r>
      <w:r>
        <w:t>or when charging is finished, disconnect the charger from the device and unplug the charger from the power outlet.</w:t>
      </w:r>
    </w:p>
    <w:p w14:paraId="46E15A59" w14:textId="77777777" w:rsidR="00D651CA" w:rsidRDefault="00000000">
      <w:pPr>
        <w:pStyle w:val="Odsekzoznamu"/>
        <w:numPr>
          <w:ilvl w:val="0"/>
          <w:numId w:val="9"/>
        </w:numPr>
      </w:pPr>
      <w:r>
        <w:t xml:space="preserve">It is strictly forbidden to place the device in an environment with too high </w:t>
      </w:r>
      <w:r w:rsidR="00AF11AF">
        <w:t xml:space="preserve">or </w:t>
      </w:r>
      <w:r>
        <w:t xml:space="preserve">too low temperature to prevent fire, explosion </w:t>
      </w:r>
      <w:r w:rsidR="00AF11AF">
        <w:t xml:space="preserve">or </w:t>
      </w:r>
      <w:r>
        <w:t xml:space="preserve">product failure. </w:t>
      </w:r>
    </w:p>
    <w:p w14:paraId="4E53EA1D" w14:textId="77777777" w:rsidR="00D651CA" w:rsidRDefault="00000000">
      <w:pPr>
        <w:pStyle w:val="Odsekzoznamu"/>
        <w:numPr>
          <w:ilvl w:val="0"/>
          <w:numId w:val="9"/>
        </w:numPr>
      </w:pPr>
      <w:r>
        <w:t>It is strictly forbidden to leave the equipment near heat sources such as ovens, electric heaters, etc., lithium batteries should not be exposed to, for example, sunlight, fire</w:t>
      </w:r>
      <w:r w:rsidR="00AF11AF">
        <w:t xml:space="preserve">, </w:t>
      </w:r>
      <w:r>
        <w:t xml:space="preserve">or similar </w:t>
      </w:r>
      <w:r w:rsidR="00AF11AF">
        <w:t xml:space="preserve">hazardous </w:t>
      </w:r>
      <w:r>
        <w:t>environments.</w:t>
      </w:r>
    </w:p>
    <w:p w14:paraId="044935F4" w14:textId="77777777" w:rsidR="008E2F93" w:rsidRDefault="008E2F93">
      <w:r>
        <w:br w:type="page"/>
      </w:r>
    </w:p>
    <w:p w14:paraId="07A775D6" w14:textId="77777777" w:rsidR="00D651CA" w:rsidRDefault="00000000">
      <w:pPr>
        <w:pStyle w:val="Nadpis1"/>
      </w:pPr>
      <w:bookmarkStart w:id="26" w:name="_Toc168296775"/>
      <w:r w:rsidRPr="008E2F93">
        <w:lastRenderedPageBreak/>
        <w:t>Exclusion of liability</w:t>
      </w:r>
      <w:bookmarkEnd w:id="26"/>
    </w:p>
    <w:p w14:paraId="3E603BF4" w14:textId="77777777" w:rsidR="00D651CA" w:rsidRDefault="00000000">
      <w:pPr>
        <w:pStyle w:val="Odsekzoznamu"/>
        <w:numPr>
          <w:ilvl w:val="0"/>
          <w:numId w:val="11"/>
        </w:numPr>
      </w:pPr>
      <w:r>
        <w:t>Read the product manual carefully before use and strictly follow the instructions.</w:t>
      </w:r>
    </w:p>
    <w:p w14:paraId="0CE8D5BD" w14:textId="77777777" w:rsidR="00D651CA" w:rsidRDefault="00000000">
      <w:pPr>
        <w:pStyle w:val="Odsekzoznamu"/>
        <w:numPr>
          <w:ilvl w:val="0"/>
          <w:numId w:val="11"/>
        </w:numPr>
      </w:pPr>
      <w:r>
        <w:t>This product is not waterproof as damage to the machine caused by water ingress is the responsibility of the user.</w:t>
      </w:r>
    </w:p>
    <w:p w14:paraId="5B5C5BD2" w14:textId="77777777" w:rsidR="00D651CA" w:rsidRDefault="00000000">
      <w:pPr>
        <w:pStyle w:val="Odsekzoznamu"/>
        <w:numPr>
          <w:ilvl w:val="0"/>
          <w:numId w:val="11"/>
        </w:numPr>
      </w:pPr>
      <w:r>
        <w:t>Do not place this product in an environment with high temperature, high humidity and protect from damage.</w:t>
      </w:r>
    </w:p>
    <w:p w14:paraId="013B6EEB" w14:textId="77777777" w:rsidR="00D651CA" w:rsidRDefault="00000000">
      <w:pPr>
        <w:pStyle w:val="Odsekzoznamu"/>
        <w:numPr>
          <w:ilvl w:val="0"/>
          <w:numId w:val="11"/>
        </w:numPr>
      </w:pPr>
      <w:r>
        <w:t xml:space="preserve">Do not allow children or pets </w:t>
      </w:r>
      <w:r w:rsidR="007500BA">
        <w:t xml:space="preserve">to handle this device </w:t>
      </w:r>
      <w:r>
        <w:t xml:space="preserve">or its </w:t>
      </w:r>
      <w:r w:rsidR="007500BA">
        <w:t xml:space="preserve">accessories to </w:t>
      </w:r>
      <w:r>
        <w:t>avoid injury.</w:t>
      </w:r>
    </w:p>
    <w:p w14:paraId="601AE8DD" w14:textId="77777777" w:rsidR="00D651CA" w:rsidRDefault="00000000">
      <w:pPr>
        <w:pStyle w:val="Nadpis1"/>
      </w:pPr>
      <w:bookmarkStart w:id="27" w:name="_Toc168296776"/>
      <w:r>
        <w:t>FAQ</w:t>
      </w:r>
      <w:bookmarkEnd w:id="27"/>
    </w:p>
    <w:p w14:paraId="036448AC" w14:textId="77777777" w:rsidR="00D651CA" w:rsidRDefault="00000000">
      <w:pPr>
        <w:pStyle w:val="Odsekzoznamu"/>
        <w:numPr>
          <w:ilvl w:val="0"/>
          <w:numId w:val="13"/>
        </w:numPr>
      </w:pPr>
      <w:r>
        <w:t>Do not turn off the power until the system update is complete.</w:t>
      </w:r>
    </w:p>
    <w:p w14:paraId="39449A05" w14:textId="77777777" w:rsidR="00D651CA" w:rsidRDefault="00000000">
      <w:pPr>
        <w:pStyle w:val="Odsekzoznamu"/>
        <w:numPr>
          <w:ilvl w:val="0"/>
          <w:numId w:val="13"/>
        </w:numPr>
      </w:pPr>
      <w:r>
        <w:t xml:space="preserve">When using this device, please connect a wireless network, we currently support 4G network. The network environment may affect the response speed of the translation </w:t>
      </w:r>
      <w:r w:rsidR="007500BA">
        <w:t xml:space="preserve">or </w:t>
      </w:r>
      <w:r>
        <w:t>cause the translation to fail, please switch to another network at this time.</w:t>
      </w:r>
    </w:p>
    <w:p w14:paraId="17D579C0" w14:textId="77777777" w:rsidR="00D651CA" w:rsidRDefault="00000000">
      <w:pPr>
        <w:pStyle w:val="Odsekzoznamu"/>
        <w:numPr>
          <w:ilvl w:val="0"/>
          <w:numId w:val="13"/>
        </w:numPr>
      </w:pPr>
      <w:r>
        <w:t>When translating, press and hold the "Translate" button until the microphone icon appears and speak. Use normal speech speed to ensure proper speech recognition and release the button when you are finished speaking.</w:t>
      </w:r>
    </w:p>
    <w:p w14:paraId="73AC7C9C" w14:textId="77777777" w:rsidR="00D651CA" w:rsidRDefault="00000000">
      <w:pPr>
        <w:pStyle w:val="Odsekzoznamu"/>
        <w:numPr>
          <w:ilvl w:val="0"/>
          <w:numId w:val="13"/>
        </w:numPr>
      </w:pPr>
      <w:r>
        <w:t xml:space="preserve">Place the microphone at a controlled distance of 30 cm from the mouth so that the device can clearly recognise </w:t>
      </w:r>
      <w:r w:rsidR="001C2DEA">
        <w:t xml:space="preserve">speech </w:t>
      </w:r>
      <w:r>
        <w:t xml:space="preserve">and </w:t>
      </w:r>
      <w:r w:rsidR="001C2DEA">
        <w:t>make the translation</w:t>
      </w:r>
      <w:r>
        <w:t>.</w:t>
      </w:r>
    </w:p>
    <w:p w14:paraId="3B355FEA" w14:textId="77777777" w:rsidR="00D651CA" w:rsidRDefault="00000000">
      <w:pPr>
        <w:pStyle w:val="Odsekzoznamu"/>
        <w:numPr>
          <w:ilvl w:val="0"/>
          <w:numId w:val="13"/>
        </w:numPr>
      </w:pPr>
      <w:r>
        <w:t>Please speak at normal speed, repeated interruptions or joining two words will cause the translation to fail.</w:t>
      </w:r>
    </w:p>
    <w:p w14:paraId="09AD5593" w14:textId="77777777" w:rsidR="00D651CA" w:rsidRDefault="00000000">
      <w:pPr>
        <w:pStyle w:val="Odsekzoznamu"/>
        <w:numPr>
          <w:ilvl w:val="0"/>
          <w:numId w:val="13"/>
        </w:numPr>
      </w:pPr>
      <w:r>
        <w:t>Try to speak in a standard voice and limit the use of dialects and slang.</w:t>
      </w:r>
    </w:p>
    <w:p w14:paraId="59B89967" w14:textId="77777777" w:rsidR="00D651CA" w:rsidRDefault="00000000">
      <w:pPr>
        <w:pStyle w:val="Odsekzoznamu"/>
        <w:numPr>
          <w:ilvl w:val="0"/>
          <w:numId w:val="13"/>
        </w:numPr>
      </w:pPr>
      <w:r>
        <w:t>If the translation is not accurate, try using a different expression.</w:t>
      </w:r>
    </w:p>
    <w:p w14:paraId="19E1FCAE" w14:textId="77777777" w:rsidR="00D651CA" w:rsidRDefault="00000000">
      <w:pPr>
        <w:pStyle w:val="Nadpis1"/>
      </w:pPr>
      <w:bookmarkStart w:id="28" w:name="_Toc168296777"/>
      <w:r>
        <w:t>Warranty</w:t>
      </w:r>
      <w:bookmarkEnd w:id="28"/>
    </w:p>
    <w:p w14:paraId="0DA76725" w14:textId="77777777" w:rsidR="00D651CA" w:rsidRDefault="00000000">
      <w:pPr>
        <w:pStyle w:val="Odsekzoznamu"/>
        <w:numPr>
          <w:ilvl w:val="0"/>
          <w:numId w:val="15"/>
        </w:numPr>
      </w:pPr>
      <w:r>
        <w:t>During the warranty period, the warranty does not cover the following conditions:</w:t>
      </w:r>
    </w:p>
    <w:p w14:paraId="6A2CB84D" w14:textId="77777777" w:rsidR="00D651CA" w:rsidRDefault="00000000">
      <w:pPr>
        <w:pStyle w:val="Odsekzoznamu"/>
        <w:numPr>
          <w:ilvl w:val="1"/>
          <w:numId w:val="15"/>
        </w:numPr>
      </w:pPr>
      <w:r>
        <w:t>Unauthorized repair, misuse, collision, negligence, abuse, accident, improper use of this product, etc.</w:t>
      </w:r>
    </w:p>
    <w:p w14:paraId="50A75536" w14:textId="77777777" w:rsidR="00D651CA" w:rsidRDefault="00000000">
      <w:pPr>
        <w:pStyle w:val="Odsekzoznamu"/>
        <w:numPr>
          <w:ilvl w:val="1"/>
          <w:numId w:val="15"/>
        </w:numPr>
      </w:pPr>
      <w:r>
        <w:t>Because it is exposed to sunlight, fire</w:t>
      </w:r>
      <w:r w:rsidR="007500BA">
        <w:t xml:space="preserve">, or </w:t>
      </w:r>
      <w:r>
        <w:t>similar overheating for long periods of time.</w:t>
      </w:r>
    </w:p>
    <w:p w14:paraId="3E7CE065" w14:textId="77777777" w:rsidR="00D651CA" w:rsidRDefault="00000000">
      <w:pPr>
        <w:pStyle w:val="Odsekzoznamu"/>
        <w:numPr>
          <w:ilvl w:val="1"/>
          <w:numId w:val="15"/>
        </w:numPr>
      </w:pPr>
      <w:r>
        <w:t xml:space="preserve">Damage to the machine </w:t>
      </w:r>
      <w:r w:rsidR="007500BA">
        <w:t xml:space="preserve">or </w:t>
      </w:r>
      <w:r>
        <w:t>performance failure caused by human factors such as water ingress.</w:t>
      </w:r>
    </w:p>
    <w:p w14:paraId="57B94C1F" w14:textId="77777777" w:rsidR="00D651CA" w:rsidRDefault="00000000">
      <w:pPr>
        <w:pStyle w:val="Odsekzoznamu"/>
        <w:numPr>
          <w:ilvl w:val="0"/>
          <w:numId w:val="15"/>
        </w:numPr>
      </w:pPr>
      <w:r>
        <w:t>Losses caused by the adapter due to the use of unqualified power supplies with voltages higher than 5 V/1 A</w:t>
      </w:r>
    </w:p>
    <w:p w14:paraId="7AAA1B66" w14:textId="77777777" w:rsidR="001C2DEA" w:rsidRDefault="001C2DEA">
      <w:r>
        <w:br w:type="page"/>
      </w:r>
    </w:p>
    <w:p w14:paraId="6AEA0599" w14:textId="77777777" w:rsidR="00D651CA" w:rsidRDefault="00000000">
      <w:pPr>
        <w:pStyle w:val="Nadpis1"/>
      </w:pPr>
      <w:bookmarkStart w:id="29" w:name="_Toc168296778"/>
      <w:r>
        <w:lastRenderedPageBreak/>
        <w:t>Specifications</w:t>
      </w:r>
      <w:bookmarkEnd w:id="29"/>
    </w:p>
    <w:tbl>
      <w:tblPr>
        <w:tblStyle w:val="Mriekatabuky"/>
        <w:tblW w:w="0" w:type="auto"/>
        <w:tblLook w:val="04A0" w:firstRow="1" w:lastRow="0" w:firstColumn="1" w:lastColumn="0" w:noHBand="0" w:noVBand="1"/>
      </w:tblPr>
      <w:tblGrid>
        <w:gridCol w:w="4531"/>
        <w:gridCol w:w="4531"/>
      </w:tblGrid>
      <w:tr w:rsidR="001C2DEA" w14:paraId="0D6EF60E" w14:textId="77777777" w:rsidTr="001C2DEA">
        <w:tc>
          <w:tcPr>
            <w:tcW w:w="4531" w:type="dxa"/>
          </w:tcPr>
          <w:p w14:paraId="2EE5AE00" w14:textId="77777777" w:rsidR="00D651CA" w:rsidRDefault="00000000">
            <w:r w:rsidRPr="001C2DEA">
              <w:t>Product</w:t>
            </w:r>
          </w:p>
        </w:tc>
        <w:tc>
          <w:tcPr>
            <w:tcW w:w="4531" w:type="dxa"/>
          </w:tcPr>
          <w:p w14:paraId="3C5113BC" w14:textId="77777777" w:rsidR="00D651CA" w:rsidRDefault="00000000">
            <w:r>
              <w:t>Langie</w:t>
            </w:r>
          </w:p>
        </w:tc>
      </w:tr>
      <w:tr w:rsidR="001C2DEA" w14:paraId="62ED7D69" w14:textId="77777777" w:rsidTr="001C2DEA">
        <w:tc>
          <w:tcPr>
            <w:tcW w:w="4531" w:type="dxa"/>
          </w:tcPr>
          <w:p w14:paraId="74E239FE" w14:textId="77777777" w:rsidR="00D651CA" w:rsidRDefault="00000000">
            <w:r>
              <w:t>Model</w:t>
            </w:r>
          </w:p>
        </w:tc>
        <w:tc>
          <w:tcPr>
            <w:tcW w:w="4531" w:type="dxa"/>
          </w:tcPr>
          <w:p w14:paraId="25D7CD58" w14:textId="77777777" w:rsidR="00D651CA" w:rsidRDefault="00000000">
            <w:r>
              <w:t>S3</w:t>
            </w:r>
          </w:p>
        </w:tc>
      </w:tr>
      <w:tr w:rsidR="001C2DEA" w14:paraId="6A28F30B" w14:textId="77777777" w:rsidTr="001C2DEA">
        <w:tc>
          <w:tcPr>
            <w:tcW w:w="4531" w:type="dxa"/>
          </w:tcPr>
          <w:p w14:paraId="4BF11A2F" w14:textId="77777777" w:rsidR="00D651CA" w:rsidRDefault="00000000">
            <w:r>
              <w:t>CPU</w:t>
            </w:r>
          </w:p>
        </w:tc>
        <w:tc>
          <w:tcPr>
            <w:tcW w:w="4531" w:type="dxa"/>
          </w:tcPr>
          <w:p w14:paraId="7B864C45" w14:textId="77777777" w:rsidR="00D651CA" w:rsidRDefault="00000000">
            <w:r>
              <w:t xml:space="preserve">Quad-core CPU </w:t>
            </w:r>
          </w:p>
        </w:tc>
      </w:tr>
      <w:tr w:rsidR="001C2DEA" w14:paraId="1B01F358" w14:textId="77777777" w:rsidTr="001C2DEA">
        <w:tc>
          <w:tcPr>
            <w:tcW w:w="4531" w:type="dxa"/>
          </w:tcPr>
          <w:p w14:paraId="4000D020" w14:textId="77777777" w:rsidR="00D651CA" w:rsidRDefault="00000000">
            <w:r>
              <w:t>Memory</w:t>
            </w:r>
          </w:p>
        </w:tc>
        <w:tc>
          <w:tcPr>
            <w:tcW w:w="4531" w:type="dxa"/>
          </w:tcPr>
          <w:p w14:paraId="7A3D4160" w14:textId="77777777" w:rsidR="00D651CA" w:rsidRDefault="00000000">
            <w:r>
              <w:t>1G+8G</w:t>
            </w:r>
          </w:p>
        </w:tc>
      </w:tr>
      <w:tr w:rsidR="001C2DEA" w14:paraId="2B5C036A" w14:textId="77777777" w:rsidTr="001C2DEA">
        <w:tc>
          <w:tcPr>
            <w:tcW w:w="4531" w:type="dxa"/>
          </w:tcPr>
          <w:p w14:paraId="34E12700" w14:textId="77777777" w:rsidR="00D651CA" w:rsidRDefault="00000000">
            <w:r>
              <w:t>LCD</w:t>
            </w:r>
          </w:p>
        </w:tc>
        <w:tc>
          <w:tcPr>
            <w:tcW w:w="4531" w:type="dxa"/>
          </w:tcPr>
          <w:p w14:paraId="3CA1EF09" w14:textId="68C527DF" w:rsidR="00D651CA" w:rsidRDefault="00000000">
            <w:r>
              <w:t>4</w:t>
            </w:r>
            <w:r w:rsidR="008C5C09">
              <w:t>,</w:t>
            </w:r>
            <w:r>
              <w:t>1" IPS touchscreen</w:t>
            </w:r>
          </w:p>
        </w:tc>
      </w:tr>
      <w:tr w:rsidR="001C2DEA" w14:paraId="7617F2D8" w14:textId="77777777" w:rsidTr="001C2DEA">
        <w:tc>
          <w:tcPr>
            <w:tcW w:w="4531" w:type="dxa"/>
          </w:tcPr>
          <w:p w14:paraId="03FBB681" w14:textId="77777777" w:rsidR="00D651CA" w:rsidRDefault="00000000">
            <w:r>
              <w:t>Battery</w:t>
            </w:r>
          </w:p>
        </w:tc>
        <w:tc>
          <w:tcPr>
            <w:tcW w:w="4531" w:type="dxa"/>
          </w:tcPr>
          <w:p w14:paraId="6A9520CB" w14:textId="77777777" w:rsidR="00D651CA" w:rsidRDefault="00000000">
            <w:r>
              <w:t>1500mAh</w:t>
            </w:r>
          </w:p>
        </w:tc>
      </w:tr>
      <w:tr w:rsidR="001C2DEA" w14:paraId="5A6A3B4A" w14:textId="77777777" w:rsidTr="001C2DEA">
        <w:tc>
          <w:tcPr>
            <w:tcW w:w="4531" w:type="dxa"/>
          </w:tcPr>
          <w:p w14:paraId="0FCC4647" w14:textId="77777777" w:rsidR="00D651CA" w:rsidRDefault="00000000">
            <w:r>
              <w:t>Charging time</w:t>
            </w:r>
          </w:p>
        </w:tc>
        <w:tc>
          <w:tcPr>
            <w:tcW w:w="4531" w:type="dxa"/>
          </w:tcPr>
          <w:p w14:paraId="2AB0C45F" w14:textId="48487B18" w:rsidR="00D651CA" w:rsidRDefault="00000000">
            <w:r>
              <w:t>2-2</w:t>
            </w:r>
            <w:r w:rsidR="008C5C09">
              <w:t>,</w:t>
            </w:r>
            <w:r>
              <w:t>5 hours</w:t>
            </w:r>
          </w:p>
        </w:tc>
      </w:tr>
      <w:tr w:rsidR="001C2DEA" w14:paraId="0D9A069B" w14:textId="77777777" w:rsidTr="001C2DEA">
        <w:tc>
          <w:tcPr>
            <w:tcW w:w="4531" w:type="dxa"/>
          </w:tcPr>
          <w:p w14:paraId="38716A5D" w14:textId="77777777" w:rsidR="00D651CA" w:rsidRDefault="00000000">
            <w:r>
              <w:t xml:space="preserve">SIM card </w:t>
            </w:r>
          </w:p>
        </w:tc>
        <w:tc>
          <w:tcPr>
            <w:tcW w:w="4531" w:type="dxa"/>
          </w:tcPr>
          <w:p w14:paraId="720A3B83" w14:textId="77777777" w:rsidR="00D651CA" w:rsidRDefault="00000000">
            <w:r>
              <w:t>4G support</w:t>
            </w:r>
          </w:p>
        </w:tc>
      </w:tr>
      <w:tr w:rsidR="001C2DEA" w14:paraId="005AF5E2" w14:textId="77777777" w:rsidTr="001C2DEA">
        <w:tc>
          <w:tcPr>
            <w:tcW w:w="4531" w:type="dxa"/>
          </w:tcPr>
          <w:p w14:paraId="68FC1F14" w14:textId="77777777" w:rsidR="00D651CA" w:rsidRDefault="00000000">
            <w:r>
              <w:t>Bluetooth</w:t>
            </w:r>
          </w:p>
        </w:tc>
        <w:tc>
          <w:tcPr>
            <w:tcW w:w="4531" w:type="dxa"/>
          </w:tcPr>
          <w:p w14:paraId="2B413A01" w14:textId="77777777" w:rsidR="00D651CA" w:rsidRDefault="00000000">
            <w:r>
              <w:t>Support</w:t>
            </w:r>
          </w:p>
        </w:tc>
      </w:tr>
      <w:tr w:rsidR="001C2DEA" w14:paraId="105AD85C" w14:textId="77777777" w:rsidTr="001C2DEA">
        <w:tc>
          <w:tcPr>
            <w:tcW w:w="4531" w:type="dxa"/>
          </w:tcPr>
          <w:p w14:paraId="3C979773" w14:textId="77777777" w:rsidR="00D651CA" w:rsidRDefault="00000000">
            <w:r>
              <w:t>Wi-Fi</w:t>
            </w:r>
          </w:p>
        </w:tc>
        <w:tc>
          <w:tcPr>
            <w:tcW w:w="4531" w:type="dxa"/>
          </w:tcPr>
          <w:p w14:paraId="1E99E109" w14:textId="449659C1" w:rsidR="00D651CA" w:rsidRDefault="00000000">
            <w:r>
              <w:t>2</w:t>
            </w:r>
            <w:r w:rsidR="008C5C09">
              <w:t>,</w:t>
            </w:r>
            <w:r>
              <w:t>4GHz / 5GHz</w:t>
            </w:r>
          </w:p>
        </w:tc>
      </w:tr>
      <w:tr w:rsidR="001C2DEA" w14:paraId="551E7BDE" w14:textId="77777777" w:rsidTr="001C2DEA">
        <w:tc>
          <w:tcPr>
            <w:tcW w:w="4531" w:type="dxa"/>
          </w:tcPr>
          <w:p w14:paraId="082AFCD8" w14:textId="77777777" w:rsidR="00D651CA" w:rsidRDefault="00000000">
            <w:r>
              <w:t>Camera</w:t>
            </w:r>
          </w:p>
        </w:tc>
        <w:tc>
          <w:tcPr>
            <w:tcW w:w="4531" w:type="dxa"/>
          </w:tcPr>
          <w:p w14:paraId="74329F84" w14:textId="77777777" w:rsidR="00D651CA" w:rsidRDefault="00000000">
            <w:r>
              <w:t>8Mpx HD camera</w:t>
            </w:r>
          </w:p>
        </w:tc>
      </w:tr>
      <w:tr w:rsidR="001C2DEA" w14:paraId="3BEBB3E9" w14:textId="77777777" w:rsidTr="001C2DEA">
        <w:tc>
          <w:tcPr>
            <w:tcW w:w="4531" w:type="dxa"/>
          </w:tcPr>
          <w:p w14:paraId="0D82E9AA" w14:textId="77777777" w:rsidR="00D651CA" w:rsidRDefault="00000000">
            <w:r>
              <w:t>Charging adapter</w:t>
            </w:r>
          </w:p>
        </w:tc>
        <w:tc>
          <w:tcPr>
            <w:tcW w:w="4531" w:type="dxa"/>
          </w:tcPr>
          <w:p w14:paraId="724AD574" w14:textId="77777777" w:rsidR="00D651CA" w:rsidRDefault="00000000">
            <w:r>
              <w:t>5V/1A, USB Type-C</w:t>
            </w:r>
          </w:p>
        </w:tc>
      </w:tr>
      <w:tr w:rsidR="001C2DEA" w14:paraId="1ACAAC71" w14:textId="77777777" w:rsidTr="001C2DEA">
        <w:tc>
          <w:tcPr>
            <w:tcW w:w="4531" w:type="dxa"/>
          </w:tcPr>
          <w:p w14:paraId="5C61B35B" w14:textId="77777777" w:rsidR="00D651CA" w:rsidRDefault="00000000">
            <w:r>
              <w:t>Material</w:t>
            </w:r>
          </w:p>
        </w:tc>
        <w:tc>
          <w:tcPr>
            <w:tcW w:w="4531" w:type="dxa"/>
          </w:tcPr>
          <w:p w14:paraId="2B2A8F5D" w14:textId="77777777" w:rsidR="00D651CA" w:rsidRDefault="00000000">
            <w:r>
              <w:t>ABS</w:t>
            </w:r>
          </w:p>
        </w:tc>
      </w:tr>
      <w:tr w:rsidR="001C2DEA" w14:paraId="6EFC3F00" w14:textId="77777777" w:rsidTr="001C2DEA">
        <w:tc>
          <w:tcPr>
            <w:tcW w:w="4531" w:type="dxa"/>
          </w:tcPr>
          <w:p w14:paraId="6C4633BB" w14:textId="77777777" w:rsidR="00D651CA" w:rsidRDefault="00000000">
            <w:r>
              <w:t>Dimension</w:t>
            </w:r>
          </w:p>
        </w:tc>
        <w:tc>
          <w:tcPr>
            <w:tcW w:w="4531" w:type="dxa"/>
          </w:tcPr>
          <w:p w14:paraId="5C3B6E1D" w14:textId="6B2F2D66" w:rsidR="00D651CA" w:rsidRDefault="00000000">
            <w:r>
              <w:t>123*54*11</w:t>
            </w:r>
            <w:r w:rsidR="008C5C09">
              <w:t>,</w:t>
            </w:r>
            <w:r>
              <w:t>5 mm</w:t>
            </w:r>
          </w:p>
        </w:tc>
      </w:tr>
      <w:tr w:rsidR="001C2DEA" w14:paraId="2BCBA2B6" w14:textId="77777777" w:rsidTr="001C2DEA">
        <w:tc>
          <w:tcPr>
            <w:tcW w:w="4531" w:type="dxa"/>
          </w:tcPr>
          <w:p w14:paraId="5E09D57D" w14:textId="77777777" w:rsidR="00D651CA" w:rsidRDefault="00000000">
            <w:r>
              <w:t>Weight</w:t>
            </w:r>
          </w:p>
        </w:tc>
        <w:tc>
          <w:tcPr>
            <w:tcW w:w="4531" w:type="dxa"/>
          </w:tcPr>
          <w:p w14:paraId="3A500B3B" w14:textId="77777777" w:rsidR="00D651CA" w:rsidRDefault="00000000">
            <w:r>
              <w:t>102g</w:t>
            </w:r>
          </w:p>
        </w:tc>
      </w:tr>
    </w:tbl>
    <w:p w14:paraId="3E2DF683" w14:textId="77777777" w:rsidR="001C2DEA" w:rsidRDefault="001C2DEA" w:rsidP="001C2DEA"/>
    <w:p w14:paraId="0456C3A1" w14:textId="77777777" w:rsidR="00D651CA" w:rsidRDefault="00000000">
      <w:pPr>
        <w:rPr>
          <w:b/>
          <w:bCs/>
        </w:rPr>
      </w:pPr>
      <w:r w:rsidRPr="001C2DEA">
        <w:rPr>
          <w:b/>
          <w:bCs/>
        </w:rPr>
        <w:t>Distributor:</w:t>
      </w:r>
    </w:p>
    <w:p w14:paraId="0F9BA845" w14:textId="77777777" w:rsidR="00D651CA" w:rsidRDefault="00000000">
      <w:r>
        <w:t xml:space="preserve">Company Media Leaders Ltd </w:t>
      </w:r>
      <w:r>
        <w:br/>
        <w:t xml:space="preserve">Dlha 4 </w:t>
      </w:r>
      <w:r>
        <w:br/>
        <w:t xml:space="preserve">974 05 Banská Bystrica </w:t>
      </w:r>
      <w:r>
        <w:br/>
        <w:t>Slovakia</w:t>
      </w:r>
    </w:p>
    <w:p w14:paraId="61931C0E" w14:textId="77777777" w:rsidR="00D651CA" w:rsidRDefault="00000000">
      <w:hyperlink r:id="rId33" w:history="1">
        <w:r w:rsidR="001C2DEA" w:rsidRPr="00EC771B">
          <w:rPr>
            <w:rStyle w:val="Hypertextovprepojenie"/>
          </w:rPr>
          <w:t>www.langie.eu</w:t>
        </w:r>
      </w:hyperlink>
      <w:r w:rsidR="001C2DEA">
        <w:br/>
        <w:t xml:space="preserve"> Made in PRC</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026"/>
        <w:gridCol w:w="1431"/>
        <w:gridCol w:w="861"/>
      </w:tblGrid>
      <w:tr w:rsidR="001C2DEA" w14:paraId="045764CF" w14:textId="77777777" w:rsidTr="00E61FDE">
        <w:trPr>
          <w:trHeight w:val="1031"/>
        </w:trPr>
        <w:tc>
          <w:tcPr>
            <w:tcW w:w="1026" w:type="dxa"/>
          </w:tcPr>
          <w:p w14:paraId="63A83FBE" w14:textId="77777777" w:rsidR="00D651CA" w:rsidRDefault="00000000">
            <w:r w:rsidRPr="00A152F2">
              <w:rPr>
                <w:rFonts w:cstheme="minorHAnsi"/>
                <w:bCs/>
                <w:noProof/>
                <w:color w:val="353535"/>
                <w:spacing w:val="-5"/>
                <w:sz w:val="9"/>
              </w:rPr>
              <w:drawing>
                <wp:anchor distT="0" distB="0" distL="114300" distR="114300" simplePos="0" relativeHeight="251716608" behindDoc="1" locked="0" layoutInCell="1" allowOverlap="1" wp14:anchorId="21922BFF" wp14:editId="7FAE971F">
                  <wp:simplePos x="962025" y="5829300"/>
                  <wp:positionH relativeFrom="margin">
                    <wp:align>center</wp:align>
                  </wp:positionH>
                  <wp:positionV relativeFrom="margin">
                    <wp:align>center</wp:align>
                  </wp:positionV>
                  <wp:extent cx="504825" cy="504825"/>
                  <wp:effectExtent l="0" t="0" r="9525" b="9525"/>
                  <wp:wrapSquare wrapText="bothSides"/>
                  <wp:docPr id="353366785" name="Picture 1" descr="Asse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set 3"/>
                          <pic:cNvPicPr>
                            <a:picLocks noChangeAspect="1"/>
                          </pic:cNvPicPr>
                        </pic:nvPicPr>
                        <pic:blipFill>
                          <a:blip r:embed="rId34">
                            <a:extLst>
                              <a:ext uri="{96DAC541-7B7A-43D3-8B79-37D633B846F1}">
                                <asvg:svgBlip xmlns:asvg="http://schemas.microsoft.com/office/drawing/2016/SVG/main" r:embed="rId35"/>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p>
        </w:tc>
        <w:tc>
          <w:tcPr>
            <w:tcW w:w="1026" w:type="dxa"/>
          </w:tcPr>
          <w:p w14:paraId="48A24320" w14:textId="77777777" w:rsidR="00D651CA" w:rsidRDefault="00000000">
            <w:r w:rsidRPr="00A152F2">
              <w:rPr>
                <w:rFonts w:cstheme="minorHAnsi"/>
                <w:bCs/>
                <w:noProof/>
                <w:color w:val="353535"/>
                <w:spacing w:val="-5"/>
                <w:sz w:val="9"/>
              </w:rPr>
              <w:drawing>
                <wp:anchor distT="0" distB="0" distL="114300" distR="114300" simplePos="0" relativeHeight="251714560" behindDoc="1" locked="0" layoutInCell="1" allowOverlap="1" wp14:anchorId="67E87705" wp14:editId="5C2AF745">
                  <wp:simplePos x="1590675" y="5829300"/>
                  <wp:positionH relativeFrom="margin">
                    <wp:align>center</wp:align>
                  </wp:positionH>
                  <wp:positionV relativeFrom="margin">
                    <wp:align>center</wp:align>
                  </wp:positionV>
                  <wp:extent cx="504825" cy="605790"/>
                  <wp:effectExtent l="0" t="0" r="9525" b="3810"/>
                  <wp:wrapSquare wrapText="bothSides"/>
                  <wp:docPr id="1840322466" name="Picture 2" descr="Asse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et 4"/>
                          <pic:cNvPicPr>
                            <a:picLocks noChangeAspect="1"/>
                          </pic:cNvPicPr>
                        </pic:nvPicPr>
                        <pic:blipFill>
                          <a:blip r:embed="rId36">
                            <a:extLst>
                              <a:ext uri="{96DAC541-7B7A-43D3-8B79-37D633B846F1}">
                                <asvg:svgBlip xmlns:asvg="http://schemas.microsoft.com/office/drawing/2016/SVG/main" r:embed="rId37"/>
                              </a:ext>
                            </a:extLst>
                          </a:blip>
                          <a:stretch>
                            <a:fillRect/>
                          </a:stretch>
                        </pic:blipFill>
                        <pic:spPr>
                          <a:xfrm>
                            <a:off x="0" y="0"/>
                            <a:ext cx="504825" cy="605790"/>
                          </a:xfrm>
                          <a:prstGeom prst="rect">
                            <a:avLst/>
                          </a:prstGeom>
                        </pic:spPr>
                      </pic:pic>
                    </a:graphicData>
                  </a:graphic>
                  <wp14:sizeRelH relativeFrom="margin">
                    <wp14:pctWidth>0</wp14:pctWidth>
                  </wp14:sizeRelH>
                  <wp14:sizeRelV relativeFrom="margin">
                    <wp14:pctHeight>0</wp14:pctHeight>
                  </wp14:sizeRelV>
                </wp:anchor>
              </w:drawing>
            </w:r>
          </w:p>
        </w:tc>
        <w:tc>
          <w:tcPr>
            <w:tcW w:w="1431" w:type="dxa"/>
          </w:tcPr>
          <w:p w14:paraId="13F5FA12" w14:textId="77777777" w:rsidR="00D651CA" w:rsidRDefault="00000000">
            <w:r w:rsidRPr="00A152F2">
              <w:rPr>
                <w:rFonts w:cstheme="minorHAnsi"/>
                <w:bCs/>
                <w:noProof/>
                <w:color w:val="353535"/>
                <w:spacing w:val="-5"/>
                <w:sz w:val="9"/>
              </w:rPr>
              <w:drawing>
                <wp:anchor distT="0" distB="0" distL="114300" distR="114300" simplePos="0" relativeHeight="251718656" behindDoc="1" locked="0" layoutInCell="1" allowOverlap="1" wp14:anchorId="775D06F4" wp14:editId="46E0A644">
                  <wp:simplePos x="2219325" y="5829300"/>
                  <wp:positionH relativeFrom="margin">
                    <wp:align>center</wp:align>
                  </wp:positionH>
                  <wp:positionV relativeFrom="margin">
                    <wp:align>center</wp:align>
                  </wp:positionV>
                  <wp:extent cx="771525" cy="544606"/>
                  <wp:effectExtent l="0" t="0" r="0" b="8255"/>
                  <wp:wrapSquare wrapText="bothSides"/>
                  <wp:docPr id="350904312" name="Picture 3" descr="Asse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set 5"/>
                          <pic:cNvPicPr>
                            <a:picLocks noChangeAspect="1"/>
                          </pic:cNvPicPr>
                        </pic:nvPicPr>
                        <pic:blipFill>
                          <a:blip r:embed="rId38">
                            <a:extLst>
                              <a:ext uri="{96DAC541-7B7A-43D3-8B79-37D633B846F1}">
                                <asvg:svgBlip xmlns:asvg="http://schemas.microsoft.com/office/drawing/2016/SVG/main" r:embed="rId39"/>
                              </a:ext>
                            </a:extLst>
                          </a:blip>
                          <a:stretch>
                            <a:fillRect/>
                          </a:stretch>
                        </pic:blipFill>
                        <pic:spPr>
                          <a:xfrm>
                            <a:off x="0" y="0"/>
                            <a:ext cx="771525" cy="544606"/>
                          </a:xfrm>
                          <a:prstGeom prst="rect">
                            <a:avLst/>
                          </a:prstGeom>
                        </pic:spPr>
                      </pic:pic>
                    </a:graphicData>
                  </a:graphic>
                  <wp14:sizeRelH relativeFrom="margin">
                    <wp14:pctWidth>0</wp14:pctWidth>
                  </wp14:sizeRelH>
                  <wp14:sizeRelV relativeFrom="margin">
                    <wp14:pctHeight>0</wp14:pctHeight>
                  </wp14:sizeRelV>
                </wp:anchor>
              </w:drawing>
            </w:r>
          </w:p>
        </w:tc>
        <w:tc>
          <w:tcPr>
            <w:tcW w:w="861" w:type="dxa"/>
          </w:tcPr>
          <w:p w14:paraId="5E87370A" w14:textId="77777777" w:rsidR="00D651CA" w:rsidRDefault="00000000">
            <w:r w:rsidRPr="00A152F2">
              <w:rPr>
                <w:rFonts w:cstheme="minorHAnsi"/>
                <w:bCs/>
                <w:noProof/>
                <w:color w:val="353535"/>
                <w:spacing w:val="-5"/>
                <w:sz w:val="9"/>
              </w:rPr>
              <w:drawing>
                <wp:anchor distT="0" distB="0" distL="114300" distR="114300" simplePos="0" relativeHeight="251720704" behindDoc="1" locked="0" layoutInCell="1" allowOverlap="1" wp14:anchorId="335760A3" wp14:editId="3A231034">
                  <wp:simplePos x="3114675" y="5829300"/>
                  <wp:positionH relativeFrom="margin">
                    <wp:align>center</wp:align>
                  </wp:positionH>
                  <wp:positionV relativeFrom="margin">
                    <wp:align>center</wp:align>
                  </wp:positionV>
                  <wp:extent cx="409575" cy="591608"/>
                  <wp:effectExtent l="0" t="0" r="0" b="0"/>
                  <wp:wrapSquare wrapText="bothSides"/>
                  <wp:docPr id="4" name="Picture 4"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sset 6"/>
                          <pic:cNvPicPr>
                            <a:picLocks noChangeAspect="1"/>
                          </pic:cNvPicPr>
                        </pic:nvPicPr>
                        <pic:blipFill>
                          <a:blip r:embed="rId40">
                            <a:extLst>
                              <a:ext uri="{96DAC541-7B7A-43D3-8B79-37D633B846F1}">
                                <asvg:svgBlip xmlns:asvg="http://schemas.microsoft.com/office/drawing/2016/SVG/main" r:embed="rId41"/>
                              </a:ext>
                            </a:extLst>
                          </a:blip>
                          <a:stretch>
                            <a:fillRect/>
                          </a:stretch>
                        </pic:blipFill>
                        <pic:spPr>
                          <a:xfrm>
                            <a:off x="0" y="0"/>
                            <a:ext cx="409575" cy="591608"/>
                          </a:xfrm>
                          <a:prstGeom prst="rect">
                            <a:avLst/>
                          </a:prstGeom>
                        </pic:spPr>
                      </pic:pic>
                    </a:graphicData>
                  </a:graphic>
                  <wp14:sizeRelH relativeFrom="margin">
                    <wp14:pctWidth>0</wp14:pctWidth>
                  </wp14:sizeRelH>
                  <wp14:sizeRelV relativeFrom="margin">
                    <wp14:pctHeight>0</wp14:pctHeight>
                  </wp14:sizeRelV>
                </wp:anchor>
              </w:drawing>
            </w:r>
          </w:p>
        </w:tc>
      </w:tr>
    </w:tbl>
    <w:p w14:paraId="27C31B70" w14:textId="77777777" w:rsidR="00D651CA" w:rsidRDefault="00000000">
      <w:pPr>
        <w:rPr>
          <w:sz w:val="18"/>
          <w:szCs w:val="18"/>
        </w:rPr>
      </w:pPr>
      <w:r w:rsidRPr="00E61FDE">
        <w:rPr>
          <w:sz w:val="18"/>
          <w:szCs w:val="18"/>
        </w:rPr>
        <w:t xml:space="preserve">Langie is a registered trademark </w:t>
      </w:r>
      <w:r w:rsidRPr="00E61FDE">
        <w:rPr>
          <w:sz w:val="18"/>
          <w:szCs w:val="18"/>
        </w:rPr>
        <w:br/>
        <w:t xml:space="preserve">and/or copyright © 2024 owned by </w:t>
      </w:r>
      <w:r w:rsidRPr="00E61FDE">
        <w:rPr>
          <w:sz w:val="18"/>
          <w:szCs w:val="18"/>
        </w:rPr>
        <w:br/>
        <w:t xml:space="preserve">Comet Innovation Ltd. and used </w:t>
      </w:r>
      <w:r w:rsidRPr="00E61FDE">
        <w:rPr>
          <w:sz w:val="18"/>
          <w:szCs w:val="18"/>
        </w:rPr>
        <w:br/>
        <w:t>with permission under the number BCC</w:t>
      </w:r>
    </w:p>
    <w:p w14:paraId="0300610C" w14:textId="77777777" w:rsidR="00E61FDE" w:rsidRPr="00E61FDE" w:rsidRDefault="00E61FDE" w:rsidP="00E61FDE">
      <w:pPr>
        <w:rPr>
          <w:sz w:val="18"/>
          <w:szCs w:val="18"/>
        </w:rPr>
      </w:pPr>
    </w:p>
    <w:sectPr w:rsidR="00E61FDE" w:rsidRPr="00E61FDE" w:rsidSect="00A66B90">
      <w:footerReference w:type="default" r:id="rId4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3D1DD" w14:textId="77777777" w:rsidR="00024A8D" w:rsidRDefault="00024A8D" w:rsidP="00A66B90">
      <w:pPr>
        <w:spacing w:after="0" w:line="240" w:lineRule="auto"/>
      </w:pPr>
      <w:r>
        <w:separator/>
      </w:r>
    </w:p>
  </w:endnote>
  <w:endnote w:type="continuationSeparator" w:id="0">
    <w:p w14:paraId="0F854297" w14:textId="77777777" w:rsidR="00024A8D" w:rsidRDefault="00024A8D" w:rsidP="00A6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287357"/>
      <w:docPartObj>
        <w:docPartGallery w:val="Page Numbers (Bottom of Page)"/>
        <w:docPartUnique/>
      </w:docPartObj>
    </w:sdtPr>
    <w:sdtContent>
      <w:p w14:paraId="0C584F03" w14:textId="77777777" w:rsidR="00D651CA" w:rsidRDefault="00000000">
        <w:pPr>
          <w:pStyle w:val="Pta"/>
          <w:jc w:val="center"/>
        </w:pPr>
        <w:r>
          <w:fldChar w:fldCharType="begin"/>
        </w:r>
        <w:r>
          <w:instrText>PAGE   \* MERGEFORMAT</w:instrText>
        </w:r>
        <w:r>
          <w:fldChar w:fldCharType="separate"/>
        </w:r>
        <w:r>
          <w:t>2</w:t>
        </w:r>
        <w:r>
          <w:fldChar w:fldCharType="end"/>
        </w:r>
      </w:p>
    </w:sdtContent>
  </w:sdt>
  <w:p w14:paraId="32DBED46" w14:textId="77777777" w:rsidR="00EC71BD" w:rsidRDefault="00EC71BD" w:rsidP="00EE0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E3CD" w14:textId="77777777" w:rsidR="00024A8D" w:rsidRDefault="00024A8D" w:rsidP="00A66B90">
      <w:pPr>
        <w:spacing w:after="0" w:line="240" w:lineRule="auto"/>
      </w:pPr>
      <w:r>
        <w:separator/>
      </w:r>
    </w:p>
  </w:footnote>
  <w:footnote w:type="continuationSeparator" w:id="0">
    <w:p w14:paraId="53DB4ED2" w14:textId="77777777" w:rsidR="00024A8D" w:rsidRDefault="00024A8D" w:rsidP="00A66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BD8"/>
    <w:multiLevelType w:val="hybridMultilevel"/>
    <w:tmpl w:val="B35EC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1700E9"/>
    <w:multiLevelType w:val="hybridMultilevel"/>
    <w:tmpl w:val="27CAB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71121E"/>
    <w:multiLevelType w:val="hybridMultilevel"/>
    <w:tmpl w:val="8FF660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1E01E3"/>
    <w:multiLevelType w:val="hybridMultilevel"/>
    <w:tmpl w:val="37FC1E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E5216F"/>
    <w:multiLevelType w:val="hybridMultilevel"/>
    <w:tmpl w:val="8F2AB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766626"/>
    <w:multiLevelType w:val="hybridMultilevel"/>
    <w:tmpl w:val="E74AAD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AD2201"/>
    <w:multiLevelType w:val="hybridMultilevel"/>
    <w:tmpl w:val="62A26AA2"/>
    <w:lvl w:ilvl="0" w:tplc="B73AC88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8606BB"/>
    <w:multiLevelType w:val="hybridMultilevel"/>
    <w:tmpl w:val="3F307D9E"/>
    <w:lvl w:ilvl="0" w:tplc="4AA4038A">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981A24"/>
    <w:multiLevelType w:val="hybridMultilevel"/>
    <w:tmpl w:val="F9802E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E50EE1"/>
    <w:multiLevelType w:val="hybridMultilevel"/>
    <w:tmpl w:val="2176F7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D405BDB"/>
    <w:multiLevelType w:val="hybridMultilevel"/>
    <w:tmpl w:val="C26400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0BE534D"/>
    <w:multiLevelType w:val="hybridMultilevel"/>
    <w:tmpl w:val="CF125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ACC0DBC"/>
    <w:multiLevelType w:val="hybridMultilevel"/>
    <w:tmpl w:val="1B840144"/>
    <w:lvl w:ilvl="0" w:tplc="62DCF610">
      <w:start w:val="1"/>
      <w:numFmt w:val="decimal"/>
      <w:lvlText w:val="%1."/>
      <w:lvlJc w:val="left"/>
      <w:pPr>
        <w:ind w:left="1065" w:hanging="705"/>
      </w:pPr>
      <w:rPr>
        <w:rFonts w:hint="default"/>
      </w:rPr>
    </w:lvl>
    <w:lvl w:ilvl="1" w:tplc="D81C3314">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5956F0"/>
    <w:multiLevelType w:val="hybridMultilevel"/>
    <w:tmpl w:val="195C4D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00B414F"/>
    <w:multiLevelType w:val="hybridMultilevel"/>
    <w:tmpl w:val="48F073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2FE3F46"/>
    <w:multiLevelType w:val="hybridMultilevel"/>
    <w:tmpl w:val="3E76C95C"/>
    <w:lvl w:ilvl="0" w:tplc="C06A46D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2781855">
    <w:abstractNumId w:val="4"/>
  </w:num>
  <w:num w:numId="2" w16cid:durableId="908535264">
    <w:abstractNumId w:val="8"/>
  </w:num>
  <w:num w:numId="3" w16cid:durableId="1764910605">
    <w:abstractNumId w:val="14"/>
  </w:num>
  <w:num w:numId="4" w16cid:durableId="385370914">
    <w:abstractNumId w:val="5"/>
  </w:num>
  <w:num w:numId="5" w16cid:durableId="397830449">
    <w:abstractNumId w:val="11"/>
  </w:num>
  <w:num w:numId="6" w16cid:durableId="61291203">
    <w:abstractNumId w:val="2"/>
  </w:num>
  <w:num w:numId="7" w16cid:durableId="226457841">
    <w:abstractNumId w:val="0"/>
  </w:num>
  <w:num w:numId="8" w16cid:durableId="692264656">
    <w:abstractNumId w:val="10"/>
  </w:num>
  <w:num w:numId="9" w16cid:durableId="1654794622">
    <w:abstractNumId w:val="1"/>
  </w:num>
  <w:num w:numId="10" w16cid:durableId="2127961780">
    <w:abstractNumId w:val="7"/>
  </w:num>
  <w:num w:numId="11" w16cid:durableId="969441203">
    <w:abstractNumId w:val="9"/>
  </w:num>
  <w:num w:numId="12" w16cid:durableId="523204581">
    <w:abstractNumId w:val="15"/>
  </w:num>
  <w:num w:numId="13" w16cid:durableId="2135903862">
    <w:abstractNumId w:val="13"/>
  </w:num>
  <w:num w:numId="14" w16cid:durableId="460996704">
    <w:abstractNumId w:val="6"/>
  </w:num>
  <w:num w:numId="15" w16cid:durableId="1421946079">
    <w:abstractNumId w:val="3"/>
  </w:num>
  <w:num w:numId="16" w16cid:durableId="333993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FA"/>
    <w:rsid w:val="00024A8D"/>
    <w:rsid w:val="0018688E"/>
    <w:rsid w:val="001C2DEA"/>
    <w:rsid w:val="00201260"/>
    <w:rsid w:val="00204829"/>
    <w:rsid w:val="002319A4"/>
    <w:rsid w:val="002859FE"/>
    <w:rsid w:val="002B4880"/>
    <w:rsid w:val="002F120A"/>
    <w:rsid w:val="002F17C1"/>
    <w:rsid w:val="00300EFA"/>
    <w:rsid w:val="0034629B"/>
    <w:rsid w:val="00352849"/>
    <w:rsid w:val="00384E48"/>
    <w:rsid w:val="003A42DD"/>
    <w:rsid w:val="00430A9A"/>
    <w:rsid w:val="00462894"/>
    <w:rsid w:val="004E09E8"/>
    <w:rsid w:val="004F364A"/>
    <w:rsid w:val="00533D0C"/>
    <w:rsid w:val="00562F76"/>
    <w:rsid w:val="005E0DF3"/>
    <w:rsid w:val="006117F9"/>
    <w:rsid w:val="00682E2B"/>
    <w:rsid w:val="006F72EB"/>
    <w:rsid w:val="00717EB2"/>
    <w:rsid w:val="007229B5"/>
    <w:rsid w:val="0072369C"/>
    <w:rsid w:val="007500BA"/>
    <w:rsid w:val="007A499D"/>
    <w:rsid w:val="007B2F3E"/>
    <w:rsid w:val="008C5C09"/>
    <w:rsid w:val="008E2F93"/>
    <w:rsid w:val="009E2F8D"/>
    <w:rsid w:val="009F5B6E"/>
    <w:rsid w:val="00A66B90"/>
    <w:rsid w:val="00A77262"/>
    <w:rsid w:val="00AA207A"/>
    <w:rsid w:val="00AB53E0"/>
    <w:rsid w:val="00AF11AF"/>
    <w:rsid w:val="00B247A8"/>
    <w:rsid w:val="00B842E3"/>
    <w:rsid w:val="00BB1193"/>
    <w:rsid w:val="00BC2132"/>
    <w:rsid w:val="00C2306C"/>
    <w:rsid w:val="00C45C2B"/>
    <w:rsid w:val="00C751E8"/>
    <w:rsid w:val="00C76869"/>
    <w:rsid w:val="00CB7AAD"/>
    <w:rsid w:val="00D651CA"/>
    <w:rsid w:val="00D77061"/>
    <w:rsid w:val="00DB5499"/>
    <w:rsid w:val="00DF3983"/>
    <w:rsid w:val="00E2081E"/>
    <w:rsid w:val="00E61FDE"/>
    <w:rsid w:val="00EC08CC"/>
    <w:rsid w:val="00EC71BD"/>
    <w:rsid w:val="00EE057E"/>
    <w:rsid w:val="00F038C7"/>
    <w:rsid w:val="00F4627F"/>
    <w:rsid w:val="00F4773B"/>
    <w:rsid w:val="00FC62BD"/>
    <w:rsid w:val="00FF32D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871F"/>
  <w15:chartTrackingRefBased/>
  <w15:docId w15:val="{8D74614D-B278-447F-BF07-A2D60F16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00EFA"/>
    <w:pPr>
      <w:keepNext/>
      <w:keepLines/>
      <w:spacing w:before="360" w:after="80"/>
      <w:outlineLvl w:val="0"/>
    </w:pPr>
    <w:rPr>
      <w:rFonts w:eastAsiaTheme="majorEastAsia" w:cstheme="majorBidi"/>
      <w:b/>
      <w:color w:val="2E74B5" w:themeColor="accent1" w:themeShade="BF"/>
      <w:sz w:val="40"/>
      <w:szCs w:val="40"/>
      <w:u w:val="single"/>
    </w:rPr>
  </w:style>
  <w:style w:type="paragraph" w:styleId="Nadpis2">
    <w:name w:val="heading 2"/>
    <w:basedOn w:val="Normlny"/>
    <w:next w:val="Normlny"/>
    <w:link w:val="Nadpis2Char"/>
    <w:uiPriority w:val="9"/>
    <w:unhideWhenUsed/>
    <w:qFormat/>
    <w:rsid w:val="009E2F8D"/>
    <w:pPr>
      <w:keepNext/>
      <w:keepLines/>
      <w:spacing w:before="160" w:after="80"/>
      <w:outlineLvl w:val="1"/>
    </w:pPr>
    <w:rPr>
      <w:rFonts w:eastAsiaTheme="majorEastAsia" w:cstheme="majorBidi"/>
      <w:b/>
      <w:color w:val="2E74B5" w:themeColor="accent1" w:themeShade="BF"/>
      <w:sz w:val="28"/>
      <w:szCs w:val="32"/>
    </w:rPr>
  </w:style>
  <w:style w:type="paragraph" w:styleId="Nadpis3">
    <w:name w:val="heading 3"/>
    <w:basedOn w:val="Normlny"/>
    <w:next w:val="Normlny"/>
    <w:link w:val="Nadpis3Char"/>
    <w:uiPriority w:val="9"/>
    <w:semiHidden/>
    <w:unhideWhenUsed/>
    <w:qFormat/>
    <w:rsid w:val="00300EFA"/>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300EFA"/>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300EFA"/>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300EF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00EF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00EF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00EF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0EFA"/>
    <w:rPr>
      <w:rFonts w:eastAsiaTheme="majorEastAsia" w:cstheme="majorBidi"/>
      <w:b/>
      <w:color w:val="2E74B5" w:themeColor="accent1" w:themeShade="BF"/>
      <w:sz w:val="40"/>
      <w:szCs w:val="40"/>
      <w:u w:val="single"/>
    </w:rPr>
  </w:style>
  <w:style w:type="character" w:customStyle="1" w:styleId="Nadpis2Char">
    <w:name w:val="Nadpis 2 Char"/>
    <w:basedOn w:val="Predvolenpsmoodseku"/>
    <w:link w:val="Nadpis2"/>
    <w:uiPriority w:val="9"/>
    <w:rsid w:val="009E2F8D"/>
    <w:rPr>
      <w:rFonts w:eastAsiaTheme="majorEastAsia" w:cstheme="majorBidi"/>
      <w:b/>
      <w:color w:val="2E74B5" w:themeColor="accent1" w:themeShade="BF"/>
      <w:sz w:val="28"/>
      <w:szCs w:val="32"/>
    </w:rPr>
  </w:style>
  <w:style w:type="character" w:customStyle="1" w:styleId="Nadpis3Char">
    <w:name w:val="Nadpis 3 Char"/>
    <w:basedOn w:val="Predvolenpsmoodseku"/>
    <w:link w:val="Nadpis3"/>
    <w:uiPriority w:val="9"/>
    <w:semiHidden/>
    <w:rsid w:val="00300EFA"/>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300EFA"/>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300EFA"/>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300EF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00EF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00EF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00EFA"/>
    <w:rPr>
      <w:rFonts w:eastAsiaTheme="majorEastAsia" w:cstheme="majorBidi"/>
      <w:color w:val="272727" w:themeColor="text1" w:themeTint="D8"/>
    </w:rPr>
  </w:style>
  <w:style w:type="paragraph" w:styleId="Nzov">
    <w:name w:val="Title"/>
    <w:basedOn w:val="Normlny"/>
    <w:next w:val="Normlny"/>
    <w:link w:val="NzovChar"/>
    <w:uiPriority w:val="10"/>
    <w:qFormat/>
    <w:rsid w:val="00300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00EF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00EF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00EF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00EF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00EFA"/>
    <w:rPr>
      <w:i/>
      <w:iCs/>
      <w:color w:val="404040" w:themeColor="text1" w:themeTint="BF"/>
    </w:rPr>
  </w:style>
  <w:style w:type="paragraph" w:styleId="Odsekzoznamu">
    <w:name w:val="List Paragraph"/>
    <w:basedOn w:val="Normlny"/>
    <w:uiPriority w:val="34"/>
    <w:qFormat/>
    <w:rsid w:val="00300EFA"/>
    <w:pPr>
      <w:ind w:left="720"/>
      <w:contextualSpacing/>
    </w:pPr>
  </w:style>
  <w:style w:type="character" w:styleId="Intenzvnezvraznenie">
    <w:name w:val="Intense Emphasis"/>
    <w:basedOn w:val="Predvolenpsmoodseku"/>
    <w:uiPriority w:val="21"/>
    <w:qFormat/>
    <w:rsid w:val="00300EFA"/>
    <w:rPr>
      <w:i/>
      <w:iCs/>
      <w:color w:val="2E74B5" w:themeColor="accent1" w:themeShade="BF"/>
    </w:rPr>
  </w:style>
  <w:style w:type="paragraph" w:styleId="Zvraznencitcia">
    <w:name w:val="Intense Quote"/>
    <w:basedOn w:val="Normlny"/>
    <w:next w:val="Normlny"/>
    <w:link w:val="ZvraznencitciaChar"/>
    <w:uiPriority w:val="30"/>
    <w:qFormat/>
    <w:rsid w:val="00300E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300EFA"/>
    <w:rPr>
      <w:i/>
      <w:iCs/>
      <w:color w:val="2E74B5" w:themeColor="accent1" w:themeShade="BF"/>
    </w:rPr>
  </w:style>
  <w:style w:type="character" w:styleId="Zvraznenodkaz">
    <w:name w:val="Intense Reference"/>
    <w:basedOn w:val="Predvolenpsmoodseku"/>
    <w:uiPriority w:val="32"/>
    <w:qFormat/>
    <w:rsid w:val="00300EFA"/>
    <w:rPr>
      <w:b/>
      <w:bCs/>
      <w:smallCaps/>
      <w:color w:val="2E74B5" w:themeColor="accent1" w:themeShade="BF"/>
      <w:spacing w:val="5"/>
    </w:rPr>
  </w:style>
  <w:style w:type="paragraph" w:styleId="Hlavikaobsahu">
    <w:name w:val="TOC Heading"/>
    <w:basedOn w:val="Nadpis1"/>
    <w:next w:val="Normlny"/>
    <w:uiPriority w:val="39"/>
    <w:unhideWhenUsed/>
    <w:qFormat/>
    <w:rsid w:val="00300EFA"/>
    <w:pPr>
      <w:spacing w:before="240" w:after="0"/>
      <w:outlineLvl w:val="9"/>
    </w:pPr>
    <w:rPr>
      <w:rFonts w:asciiTheme="majorHAnsi" w:hAnsiTheme="majorHAnsi"/>
      <w:b w:val="0"/>
      <w:kern w:val="0"/>
      <w:sz w:val="32"/>
      <w:szCs w:val="32"/>
      <w:u w:val="none"/>
      <w:lang w:eastAsia="sk-SK"/>
      <w14:ligatures w14:val="none"/>
    </w:rPr>
  </w:style>
  <w:style w:type="paragraph" w:styleId="Obsah2">
    <w:name w:val="toc 2"/>
    <w:basedOn w:val="Normlny"/>
    <w:next w:val="Normlny"/>
    <w:autoRedefine/>
    <w:uiPriority w:val="39"/>
    <w:unhideWhenUsed/>
    <w:rsid w:val="00300EFA"/>
    <w:pPr>
      <w:spacing w:after="100"/>
      <w:ind w:left="220"/>
    </w:pPr>
    <w:rPr>
      <w:rFonts w:eastAsiaTheme="minorEastAsia" w:cs="Times New Roman"/>
      <w:kern w:val="0"/>
      <w:lang w:eastAsia="sk-SK"/>
      <w14:ligatures w14:val="none"/>
    </w:rPr>
  </w:style>
  <w:style w:type="paragraph" w:styleId="Obsah1">
    <w:name w:val="toc 1"/>
    <w:basedOn w:val="Normlny"/>
    <w:next w:val="Normlny"/>
    <w:autoRedefine/>
    <w:uiPriority w:val="39"/>
    <w:unhideWhenUsed/>
    <w:rsid w:val="00300EFA"/>
    <w:pPr>
      <w:spacing w:after="100"/>
    </w:pPr>
    <w:rPr>
      <w:rFonts w:eastAsiaTheme="minorEastAsia" w:cs="Times New Roman"/>
      <w:kern w:val="0"/>
      <w:lang w:eastAsia="sk-SK"/>
      <w14:ligatures w14:val="none"/>
    </w:rPr>
  </w:style>
  <w:style w:type="paragraph" w:styleId="Obsah3">
    <w:name w:val="toc 3"/>
    <w:basedOn w:val="Normlny"/>
    <w:next w:val="Normlny"/>
    <w:autoRedefine/>
    <w:uiPriority w:val="39"/>
    <w:unhideWhenUsed/>
    <w:rsid w:val="00300EFA"/>
    <w:pPr>
      <w:spacing w:after="100"/>
      <w:ind w:left="440"/>
    </w:pPr>
    <w:rPr>
      <w:rFonts w:eastAsiaTheme="minorEastAsia" w:cs="Times New Roman"/>
      <w:kern w:val="0"/>
      <w:lang w:eastAsia="sk-SK"/>
      <w14:ligatures w14:val="none"/>
    </w:rPr>
  </w:style>
  <w:style w:type="paragraph" w:styleId="Hlavika">
    <w:name w:val="header"/>
    <w:basedOn w:val="Normlny"/>
    <w:link w:val="HlavikaChar"/>
    <w:uiPriority w:val="99"/>
    <w:unhideWhenUsed/>
    <w:rsid w:val="00A66B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66B90"/>
  </w:style>
  <w:style w:type="paragraph" w:styleId="Pta">
    <w:name w:val="footer"/>
    <w:basedOn w:val="Normlny"/>
    <w:link w:val="PtaChar"/>
    <w:uiPriority w:val="99"/>
    <w:unhideWhenUsed/>
    <w:rsid w:val="00A66B90"/>
    <w:pPr>
      <w:tabs>
        <w:tab w:val="center" w:pos="4536"/>
        <w:tab w:val="right" w:pos="9072"/>
      </w:tabs>
      <w:spacing w:after="0" w:line="240" w:lineRule="auto"/>
    </w:pPr>
  </w:style>
  <w:style w:type="character" w:customStyle="1" w:styleId="PtaChar">
    <w:name w:val="Päta Char"/>
    <w:basedOn w:val="Predvolenpsmoodseku"/>
    <w:link w:val="Pta"/>
    <w:uiPriority w:val="99"/>
    <w:rsid w:val="00A66B90"/>
  </w:style>
  <w:style w:type="character" w:styleId="Hypertextovprepojenie">
    <w:name w:val="Hyperlink"/>
    <w:basedOn w:val="Predvolenpsmoodseku"/>
    <w:uiPriority w:val="99"/>
    <w:unhideWhenUsed/>
    <w:rsid w:val="00A66B90"/>
    <w:rPr>
      <w:color w:val="0563C1" w:themeColor="hyperlink"/>
      <w:u w:val="single"/>
    </w:rPr>
  </w:style>
  <w:style w:type="table" w:styleId="Mriekatabuky">
    <w:name w:val="Table Grid"/>
    <w:basedOn w:val="Normlnatabuka"/>
    <w:uiPriority w:val="39"/>
    <w:rsid w:val="0035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1C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1.svg"/><Relationship Id="rId21" Type="http://schemas.openxmlformats.org/officeDocument/2006/relationships/image" Target="media/image14.jpe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3.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29.sv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8.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7.svg"/><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www.langie.eu" TargetMode="External"/><Relationship Id="rId38" Type="http://schemas.openxmlformats.org/officeDocument/2006/relationships/image" Target="media/image3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4483-09C3-4DDF-BE3B-FB700DE0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2014</Words>
  <Characters>11485</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Kováčik</dc:creator>
  <cp:keywords>, docId:F870C66CF0040919EAF87F35AC251F3E</cp:keywords>
  <dc:description/>
  <cp:lastModifiedBy>user1</cp:lastModifiedBy>
  <cp:revision>2</cp:revision>
  <dcterms:created xsi:type="dcterms:W3CDTF">2024-06-03T19:11:00Z</dcterms:created>
  <dcterms:modified xsi:type="dcterms:W3CDTF">2024-06-03T19:11:00Z</dcterms:modified>
</cp:coreProperties>
</file>